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07" w:rsidRPr="00C64FEC" w:rsidRDefault="00E23607" w:rsidP="00E23607">
      <w:pPr>
        <w:jc w:val="center"/>
        <w:rPr>
          <w:rFonts w:ascii="Times New Roman" w:hAnsi="Times New Roman" w:cs="Times New Roman"/>
          <w:sz w:val="28"/>
          <w:szCs w:val="28"/>
        </w:rPr>
      </w:pPr>
      <w:r w:rsidRPr="00C64FEC">
        <w:rPr>
          <w:rFonts w:ascii="Times New Roman" w:hAnsi="Times New Roman" w:cs="Times New Roman"/>
          <w:noProof/>
        </w:rPr>
        <w:drawing>
          <wp:inline distT="0" distB="0" distL="0" distR="0">
            <wp:extent cx="561975" cy="6762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676275"/>
                    </a:xfrm>
                    <a:prstGeom prst="rect">
                      <a:avLst/>
                    </a:prstGeom>
                    <a:solidFill>
                      <a:srgbClr val="FFFFFF">
                        <a:alpha val="0"/>
                      </a:srgbClr>
                    </a:solidFill>
                    <a:ln w="9525">
                      <a:noFill/>
                      <a:miter lim="800000"/>
                      <a:headEnd/>
                      <a:tailEnd/>
                    </a:ln>
                  </pic:spPr>
                </pic:pic>
              </a:graphicData>
            </a:graphic>
          </wp:inline>
        </w:drawing>
      </w:r>
    </w:p>
    <w:p w:rsidR="00E23607" w:rsidRPr="002C5A05" w:rsidRDefault="00E23607" w:rsidP="00E23607">
      <w:pPr>
        <w:pStyle w:val="a3"/>
        <w:jc w:val="center"/>
        <w:rPr>
          <w:rFonts w:ascii="Times New Roman" w:hAnsi="Times New Roman" w:cs="Times New Roman"/>
          <w:sz w:val="28"/>
          <w:szCs w:val="28"/>
        </w:rPr>
      </w:pPr>
      <w:r w:rsidRPr="002C5A05">
        <w:rPr>
          <w:rFonts w:ascii="Times New Roman" w:hAnsi="Times New Roman" w:cs="Times New Roman"/>
          <w:sz w:val="28"/>
          <w:szCs w:val="28"/>
        </w:rPr>
        <w:t>КРАСНОЯРСКИЙ  КРАЙ   ЕМЕЛЬЯНОВСКИЙ  РАЙОН</w:t>
      </w:r>
    </w:p>
    <w:p w:rsidR="00E23607" w:rsidRPr="002C5A05" w:rsidRDefault="00E23607" w:rsidP="00E23607">
      <w:pPr>
        <w:pStyle w:val="a3"/>
        <w:jc w:val="center"/>
        <w:rPr>
          <w:rFonts w:ascii="Times New Roman" w:hAnsi="Times New Roman" w:cs="Times New Roman"/>
          <w:sz w:val="28"/>
          <w:szCs w:val="28"/>
        </w:rPr>
      </w:pPr>
      <w:r w:rsidRPr="002C5A05">
        <w:rPr>
          <w:rFonts w:ascii="Times New Roman" w:hAnsi="Times New Roman" w:cs="Times New Roman"/>
          <w:sz w:val="28"/>
          <w:szCs w:val="28"/>
        </w:rPr>
        <w:t>АДМИНИСТРАЦИЯ ЗЕЛЕДЕЕВСКОГО СЕЛЬСОВЕТА</w:t>
      </w:r>
    </w:p>
    <w:p w:rsidR="00E23607" w:rsidRPr="00C64FEC" w:rsidRDefault="00E23607" w:rsidP="00E23607">
      <w:pPr>
        <w:pStyle w:val="a3"/>
        <w:jc w:val="center"/>
        <w:rPr>
          <w:rFonts w:ascii="Times New Roman" w:hAnsi="Times New Roman" w:cs="Times New Roman"/>
          <w:sz w:val="24"/>
          <w:szCs w:val="24"/>
        </w:rPr>
      </w:pPr>
    </w:p>
    <w:p w:rsidR="00E23607" w:rsidRPr="008419CE" w:rsidRDefault="00E23607" w:rsidP="00E23607">
      <w:pPr>
        <w:jc w:val="center"/>
        <w:rPr>
          <w:rFonts w:ascii="Times New Roman" w:hAnsi="Times New Roman" w:cs="Times New Roman"/>
          <w:b/>
        </w:rPr>
      </w:pPr>
      <w:r w:rsidRPr="008419CE">
        <w:rPr>
          <w:rFonts w:ascii="Times New Roman" w:hAnsi="Times New Roman" w:cs="Times New Roman"/>
          <w:b/>
        </w:rPr>
        <w:t>ПОСТАНОВЛЕНИЕ</w:t>
      </w:r>
    </w:p>
    <w:p w:rsidR="00E23607" w:rsidRDefault="007B3A03" w:rsidP="008419CE">
      <w:pPr>
        <w:pStyle w:val="a5"/>
        <w:jc w:val="center"/>
        <w:rPr>
          <w:color w:val="000000"/>
          <w:sz w:val="27"/>
          <w:szCs w:val="27"/>
        </w:rPr>
      </w:pPr>
      <w:r>
        <w:rPr>
          <w:color w:val="000000"/>
          <w:sz w:val="27"/>
          <w:szCs w:val="27"/>
        </w:rPr>
        <w:t>08</w:t>
      </w:r>
      <w:r w:rsidR="00E23607" w:rsidRPr="007B3A03">
        <w:rPr>
          <w:color w:val="000000"/>
          <w:sz w:val="27"/>
          <w:szCs w:val="27"/>
        </w:rPr>
        <w:t>.</w:t>
      </w:r>
      <w:r w:rsidR="00B924C4" w:rsidRPr="007B3A03">
        <w:rPr>
          <w:color w:val="000000"/>
          <w:sz w:val="27"/>
          <w:szCs w:val="27"/>
        </w:rPr>
        <w:t>1</w:t>
      </w:r>
      <w:r w:rsidR="002C5A05" w:rsidRPr="007B3A03">
        <w:rPr>
          <w:color w:val="000000"/>
          <w:sz w:val="27"/>
          <w:szCs w:val="27"/>
        </w:rPr>
        <w:t>2</w:t>
      </w:r>
      <w:r w:rsidR="00E23607" w:rsidRPr="007B3A03">
        <w:rPr>
          <w:color w:val="000000"/>
          <w:sz w:val="27"/>
          <w:szCs w:val="27"/>
        </w:rPr>
        <w:t xml:space="preserve">.2020г.                    </w:t>
      </w:r>
      <w:r w:rsidR="008419CE" w:rsidRPr="007B3A03">
        <w:rPr>
          <w:color w:val="000000"/>
          <w:sz w:val="27"/>
          <w:szCs w:val="27"/>
        </w:rPr>
        <w:t xml:space="preserve">       </w:t>
      </w:r>
      <w:r w:rsidR="00E23607" w:rsidRPr="007B3A03">
        <w:rPr>
          <w:color w:val="000000"/>
          <w:sz w:val="27"/>
          <w:szCs w:val="27"/>
        </w:rPr>
        <w:t xml:space="preserve"> </w:t>
      </w:r>
      <w:proofErr w:type="spellStart"/>
      <w:r w:rsidR="00E23607" w:rsidRPr="007B3A03">
        <w:rPr>
          <w:color w:val="000000"/>
          <w:sz w:val="27"/>
          <w:szCs w:val="27"/>
        </w:rPr>
        <w:t>п</w:t>
      </w:r>
      <w:proofErr w:type="gramStart"/>
      <w:r w:rsidR="00E23607" w:rsidRPr="007B3A03">
        <w:rPr>
          <w:color w:val="000000"/>
          <w:sz w:val="27"/>
          <w:szCs w:val="27"/>
        </w:rPr>
        <w:t>.З</w:t>
      </w:r>
      <w:proofErr w:type="gramEnd"/>
      <w:r w:rsidR="00E23607" w:rsidRPr="007B3A03">
        <w:rPr>
          <w:color w:val="000000"/>
          <w:sz w:val="27"/>
          <w:szCs w:val="27"/>
        </w:rPr>
        <w:t>еледеево</w:t>
      </w:r>
      <w:proofErr w:type="spellEnd"/>
      <w:r w:rsidR="00E23607" w:rsidRPr="007B3A03">
        <w:rPr>
          <w:color w:val="000000"/>
          <w:sz w:val="27"/>
          <w:szCs w:val="27"/>
        </w:rPr>
        <w:t xml:space="preserve">                                     № </w:t>
      </w:r>
      <w:r>
        <w:rPr>
          <w:color w:val="000000"/>
          <w:sz w:val="27"/>
          <w:szCs w:val="27"/>
        </w:rPr>
        <w:t>100</w:t>
      </w:r>
      <w:r w:rsidR="00E23607" w:rsidRPr="007B3A03">
        <w:rPr>
          <w:color w:val="000000"/>
          <w:sz w:val="27"/>
          <w:szCs w:val="27"/>
        </w:rPr>
        <w:t>-п</w:t>
      </w:r>
    </w:p>
    <w:p w:rsidR="0017533D" w:rsidRDefault="0017533D" w:rsidP="008419CE">
      <w:pPr>
        <w:pStyle w:val="a5"/>
        <w:jc w:val="center"/>
        <w:rPr>
          <w:color w:val="000000"/>
          <w:sz w:val="27"/>
          <w:szCs w:val="27"/>
        </w:rPr>
      </w:pPr>
    </w:p>
    <w:p w:rsidR="0017533D" w:rsidRPr="0017533D" w:rsidRDefault="0017533D" w:rsidP="0017533D">
      <w:pPr>
        <w:pStyle w:val="a3"/>
        <w:rPr>
          <w:rFonts w:ascii="Times New Roman" w:hAnsi="Times New Roman" w:cs="Times New Roman"/>
          <w:sz w:val="28"/>
          <w:szCs w:val="28"/>
        </w:rPr>
      </w:pPr>
      <w:r w:rsidRPr="0017533D">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7533D" w:rsidRPr="00B175C8" w:rsidRDefault="0017533D" w:rsidP="0017533D">
      <w:pPr>
        <w:autoSpaceDE w:val="0"/>
        <w:autoSpaceDN w:val="0"/>
        <w:adjustRightInd w:val="0"/>
        <w:ind w:right="3259" w:firstLine="709"/>
        <w:jc w:val="both"/>
        <w:rPr>
          <w:sz w:val="28"/>
          <w:szCs w:val="28"/>
        </w:rPr>
      </w:pPr>
    </w:p>
    <w:p w:rsidR="0017533D" w:rsidRDefault="0017533D" w:rsidP="0017533D">
      <w:pPr>
        <w:pStyle w:val="ConsPlusNormal"/>
        <w:ind w:firstLine="709"/>
        <w:jc w:val="both"/>
        <w:rPr>
          <w:rStyle w:val="a4"/>
          <w:rFonts w:ascii="Times New Roman" w:hAnsi="Times New Roman" w:cs="Times New Roman"/>
          <w:sz w:val="28"/>
          <w:szCs w:val="28"/>
        </w:rPr>
      </w:pPr>
      <w:proofErr w:type="gramStart"/>
      <w:r w:rsidRPr="0017533D">
        <w:rPr>
          <w:rStyle w:val="a4"/>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Pr>
          <w:rStyle w:val="a4"/>
          <w:rFonts w:ascii="Times New Roman" w:hAnsi="Times New Roman" w:cs="Times New Roman"/>
          <w:sz w:val="28"/>
          <w:szCs w:val="28"/>
        </w:rPr>
        <w:t>20</w:t>
      </w:r>
      <w:r w:rsidRPr="0017533D">
        <w:rPr>
          <w:rStyle w:val="a4"/>
          <w:rFonts w:ascii="Times New Roman" w:hAnsi="Times New Roman" w:cs="Times New Roman"/>
          <w:sz w:val="28"/>
          <w:szCs w:val="28"/>
        </w:rPr>
        <w:t xml:space="preserve"> Устава </w:t>
      </w:r>
      <w:proofErr w:type="spellStart"/>
      <w:r>
        <w:rPr>
          <w:rStyle w:val="a4"/>
          <w:rFonts w:ascii="Times New Roman" w:hAnsi="Times New Roman" w:cs="Times New Roman"/>
          <w:sz w:val="28"/>
          <w:szCs w:val="28"/>
        </w:rPr>
        <w:t>Зеледеевского</w:t>
      </w:r>
      <w:proofErr w:type="spellEnd"/>
      <w:r>
        <w:rPr>
          <w:rStyle w:val="a4"/>
          <w:rFonts w:ascii="Times New Roman" w:hAnsi="Times New Roman" w:cs="Times New Roman"/>
          <w:sz w:val="28"/>
          <w:szCs w:val="28"/>
        </w:rPr>
        <w:t xml:space="preserve"> сельсовета, </w:t>
      </w:r>
      <w:r w:rsidRPr="0017533D">
        <w:rPr>
          <w:rStyle w:val="a4"/>
          <w:rFonts w:ascii="Times New Roman" w:hAnsi="Times New Roman" w:cs="Times New Roman"/>
          <w:sz w:val="28"/>
          <w:szCs w:val="28"/>
        </w:rPr>
        <w:t>Решением «Об определении порядка управления и распоряжения имуществом, находящимся в муниципальной собственности»,</w:t>
      </w:r>
      <w:proofErr w:type="gramEnd"/>
    </w:p>
    <w:p w:rsidR="0017533D" w:rsidRPr="00A414B6" w:rsidRDefault="0017533D" w:rsidP="0017533D">
      <w:pPr>
        <w:pStyle w:val="ConsPlusNormal"/>
        <w:ind w:firstLine="709"/>
        <w:jc w:val="both"/>
        <w:rPr>
          <w:rFonts w:ascii="Times New Roman" w:hAnsi="Times New Roman" w:cs="Times New Roman"/>
          <w:b/>
          <w:sz w:val="28"/>
          <w:szCs w:val="28"/>
        </w:rPr>
      </w:pPr>
      <w:r w:rsidRPr="00A414B6">
        <w:rPr>
          <w:rFonts w:ascii="Times New Roman" w:hAnsi="Times New Roman" w:cs="Times New Roman"/>
          <w:b/>
          <w:i/>
          <w:sz w:val="28"/>
          <w:szCs w:val="28"/>
        </w:rPr>
        <w:t xml:space="preserve"> </w:t>
      </w:r>
      <w:r w:rsidRPr="00A414B6">
        <w:rPr>
          <w:rFonts w:ascii="Times New Roman" w:hAnsi="Times New Roman" w:cs="Times New Roman"/>
          <w:b/>
          <w:sz w:val="28"/>
          <w:szCs w:val="28"/>
        </w:rPr>
        <w:t>ПОСТАНОВЛЯЮ:</w:t>
      </w:r>
    </w:p>
    <w:p w:rsidR="0017533D" w:rsidRPr="0017533D" w:rsidRDefault="0017533D" w:rsidP="0017533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7533D">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17533D" w:rsidRPr="0017533D" w:rsidRDefault="0017533D" w:rsidP="0017533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7533D">
        <w:rPr>
          <w:rFonts w:ascii="Times New Roman" w:hAnsi="Times New Roman" w:cs="Times New Roman"/>
          <w:sz w:val="28"/>
          <w:szCs w:val="28"/>
        </w:rPr>
        <w:t xml:space="preserve">2. Контроль за исполнением настоящего постановления возложить на </w:t>
      </w:r>
      <w:r>
        <w:rPr>
          <w:rFonts w:ascii="Times New Roman" w:hAnsi="Times New Roman" w:cs="Times New Roman"/>
          <w:sz w:val="28"/>
          <w:szCs w:val="28"/>
        </w:rPr>
        <w:t xml:space="preserve">ведущего специалиста администрации сельсовета </w:t>
      </w:r>
      <w:proofErr w:type="gramStart"/>
      <w:r>
        <w:rPr>
          <w:rFonts w:ascii="Times New Roman" w:hAnsi="Times New Roman" w:cs="Times New Roman"/>
          <w:sz w:val="28"/>
          <w:szCs w:val="28"/>
        </w:rPr>
        <w:t>Филькину</w:t>
      </w:r>
      <w:proofErr w:type="gramEnd"/>
      <w:r>
        <w:rPr>
          <w:rFonts w:ascii="Times New Roman" w:hAnsi="Times New Roman" w:cs="Times New Roman"/>
          <w:sz w:val="28"/>
          <w:szCs w:val="28"/>
        </w:rPr>
        <w:t xml:space="preserve"> К.В.</w:t>
      </w:r>
    </w:p>
    <w:p w:rsidR="0017533D" w:rsidRPr="0017533D" w:rsidRDefault="0017533D" w:rsidP="0017533D">
      <w:pPr>
        <w:pStyle w:val="a3"/>
        <w:jc w:val="both"/>
        <w:rPr>
          <w:rFonts w:ascii="Times New Roman" w:hAnsi="Times New Roman" w:cs="Times New Roman"/>
          <w:bCs/>
          <w:sz w:val="28"/>
          <w:szCs w:val="28"/>
        </w:rPr>
      </w:pPr>
      <w:r>
        <w:rPr>
          <w:rFonts w:ascii="Times New Roman" w:hAnsi="Times New Roman" w:cs="Times New Roman"/>
          <w:sz w:val="28"/>
          <w:szCs w:val="28"/>
        </w:rPr>
        <w:t xml:space="preserve">        </w:t>
      </w:r>
      <w:r w:rsidRPr="0017533D">
        <w:rPr>
          <w:rFonts w:ascii="Times New Roman" w:hAnsi="Times New Roman" w:cs="Times New Roman"/>
          <w:sz w:val="28"/>
          <w:szCs w:val="28"/>
        </w:rPr>
        <w:t xml:space="preserve">3. </w:t>
      </w:r>
      <w:r w:rsidRPr="0017533D">
        <w:rPr>
          <w:rFonts w:ascii="Times New Roman" w:hAnsi="Times New Roman" w:cs="Times New Roman"/>
          <w:bCs/>
          <w:sz w:val="28"/>
          <w:szCs w:val="28"/>
        </w:rPr>
        <w:t xml:space="preserve">Постановление вступает в силу </w:t>
      </w:r>
      <w:r>
        <w:rPr>
          <w:rFonts w:ascii="Times New Roman" w:hAnsi="Times New Roman" w:cs="Times New Roman"/>
          <w:bCs/>
          <w:sz w:val="28"/>
          <w:szCs w:val="28"/>
        </w:rPr>
        <w:t xml:space="preserve">в день </w:t>
      </w:r>
      <w:r w:rsidRPr="0017533D">
        <w:rPr>
          <w:rFonts w:ascii="Times New Roman" w:hAnsi="Times New Roman" w:cs="Times New Roman"/>
          <w:bCs/>
          <w:sz w:val="28"/>
          <w:szCs w:val="28"/>
        </w:rPr>
        <w:t xml:space="preserve">его официального опубликования в </w:t>
      </w:r>
      <w:r>
        <w:rPr>
          <w:rFonts w:ascii="Times New Roman" w:hAnsi="Times New Roman" w:cs="Times New Roman"/>
          <w:bCs/>
          <w:sz w:val="28"/>
          <w:szCs w:val="28"/>
        </w:rPr>
        <w:t>газете «</w:t>
      </w:r>
      <w:proofErr w:type="spellStart"/>
      <w:r>
        <w:rPr>
          <w:rFonts w:ascii="Times New Roman" w:hAnsi="Times New Roman" w:cs="Times New Roman"/>
          <w:bCs/>
          <w:sz w:val="28"/>
          <w:szCs w:val="28"/>
        </w:rPr>
        <w:t>Емельяновские</w:t>
      </w:r>
      <w:proofErr w:type="spellEnd"/>
      <w:r>
        <w:rPr>
          <w:rFonts w:ascii="Times New Roman" w:hAnsi="Times New Roman" w:cs="Times New Roman"/>
          <w:bCs/>
          <w:sz w:val="28"/>
          <w:szCs w:val="28"/>
        </w:rPr>
        <w:t xml:space="preserve"> веси».</w:t>
      </w:r>
    </w:p>
    <w:p w:rsidR="0017533D" w:rsidRPr="0017533D" w:rsidRDefault="0017533D" w:rsidP="0017533D">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7533D">
        <w:rPr>
          <w:rFonts w:ascii="Times New Roman" w:hAnsi="Times New Roman" w:cs="Times New Roman"/>
          <w:bCs/>
          <w:sz w:val="28"/>
          <w:szCs w:val="28"/>
        </w:rPr>
        <w:t xml:space="preserve">4. </w:t>
      </w:r>
      <w:proofErr w:type="gramStart"/>
      <w:r w:rsidRPr="0017533D">
        <w:rPr>
          <w:rFonts w:ascii="Times New Roman" w:hAnsi="Times New Roman" w:cs="Times New Roman"/>
          <w:bCs/>
          <w:sz w:val="28"/>
          <w:szCs w:val="28"/>
        </w:rPr>
        <w:t>Разместить</w:t>
      </w:r>
      <w:proofErr w:type="gramEnd"/>
      <w:r w:rsidRPr="0017533D">
        <w:rPr>
          <w:rFonts w:ascii="Times New Roman" w:hAnsi="Times New Roman" w:cs="Times New Roman"/>
          <w:bCs/>
          <w:sz w:val="28"/>
          <w:szCs w:val="28"/>
        </w:rPr>
        <w:t xml:space="preserve"> настоящее Постановление на официальном сайте администрации </w:t>
      </w:r>
      <w:proofErr w:type="spellStart"/>
      <w:r w:rsidRPr="0017533D">
        <w:rPr>
          <w:rFonts w:ascii="Times New Roman" w:hAnsi="Times New Roman" w:cs="Times New Roman"/>
          <w:bCs/>
          <w:sz w:val="28"/>
          <w:szCs w:val="28"/>
        </w:rPr>
        <w:t>Зеледеевского</w:t>
      </w:r>
      <w:proofErr w:type="spellEnd"/>
      <w:r w:rsidRPr="0017533D">
        <w:rPr>
          <w:rFonts w:ascii="Times New Roman" w:hAnsi="Times New Roman" w:cs="Times New Roman"/>
          <w:bCs/>
          <w:sz w:val="28"/>
          <w:szCs w:val="28"/>
        </w:rPr>
        <w:t xml:space="preserve"> сельсовета</w:t>
      </w:r>
      <w:r w:rsidRPr="0017533D">
        <w:rPr>
          <w:rFonts w:ascii="Times New Roman" w:hAnsi="Times New Roman" w:cs="Times New Roman"/>
          <w:bCs/>
          <w:i/>
          <w:sz w:val="28"/>
          <w:szCs w:val="28"/>
        </w:rPr>
        <w:t xml:space="preserve"> </w:t>
      </w:r>
      <w:r w:rsidRPr="0017533D">
        <w:rPr>
          <w:rFonts w:ascii="Times New Roman" w:hAnsi="Times New Roman" w:cs="Times New Roman"/>
          <w:bCs/>
          <w:sz w:val="28"/>
          <w:szCs w:val="28"/>
        </w:rPr>
        <w:t>в сети Интернет в установленный срок.</w:t>
      </w:r>
    </w:p>
    <w:p w:rsidR="0017533D" w:rsidRPr="0017533D" w:rsidRDefault="0017533D" w:rsidP="0017533D">
      <w:pPr>
        <w:pStyle w:val="a3"/>
        <w:jc w:val="both"/>
        <w:rPr>
          <w:rFonts w:ascii="Times New Roman" w:hAnsi="Times New Roman" w:cs="Times New Roman"/>
          <w:i/>
          <w:sz w:val="28"/>
          <w:szCs w:val="28"/>
        </w:rPr>
      </w:pPr>
    </w:p>
    <w:p w:rsidR="0017533D" w:rsidRPr="0017533D" w:rsidRDefault="0017533D" w:rsidP="0017533D">
      <w:pPr>
        <w:pStyle w:val="a3"/>
        <w:jc w:val="both"/>
        <w:rPr>
          <w:rFonts w:ascii="Times New Roman" w:hAnsi="Times New Roman" w:cs="Times New Roman"/>
          <w:i/>
          <w:sz w:val="28"/>
          <w:szCs w:val="28"/>
        </w:rPr>
      </w:pPr>
    </w:p>
    <w:p w:rsidR="0017533D" w:rsidRPr="0017533D" w:rsidRDefault="0017533D" w:rsidP="0017533D">
      <w:pPr>
        <w:pStyle w:val="a3"/>
        <w:jc w:val="both"/>
        <w:rPr>
          <w:rFonts w:ascii="Times New Roman" w:hAnsi="Times New Roman" w:cs="Times New Roman"/>
          <w:sz w:val="28"/>
          <w:szCs w:val="28"/>
        </w:rPr>
      </w:pPr>
      <w:r w:rsidRPr="0017533D">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17533D">
        <w:rPr>
          <w:rFonts w:ascii="Times New Roman" w:hAnsi="Times New Roman" w:cs="Times New Roman"/>
          <w:sz w:val="28"/>
          <w:szCs w:val="28"/>
        </w:rPr>
        <w:t xml:space="preserve">     </w:t>
      </w:r>
      <w:proofErr w:type="spellStart"/>
      <w:r>
        <w:rPr>
          <w:rFonts w:ascii="Times New Roman" w:hAnsi="Times New Roman" w:cs="Times New Roman"/>
          <w:sz w:val="28"/>
          <w:szCs w:val="28"/>
        </w:rPr>
        <w:t>Р.Н.Ильиченко</w:t>
      </w:r>
      <w:proofErr w:type="spellEnd"/>
    </w:p>
    <w:p w:rsidR="0017533D" w:rsidRDefault="0017533D" w:rsidP="0017533D">
      <w:pPr>
        <w:autoSpaceDE w:val="0"/>
        <w:autoSpaceDN w:val="0"/>
        <w:adjustRightInd w:val="0"/>
        <w:ind w:left="5245" w:firstLine="709"/>
        <w:outlineLvl w:val="0"/>
        <w:rPr>
          <w:iCs/>
          <w:sz w:val="28"/>
          <w:szCs w:val="28"/>
        </w:rPr>
      </w:pPr>
      <w:r>
        <w:rPr>
          <w:iCs/>
          <w:sz w:val="28"/>
          <w:szCs w:val="28"/>
        </w:rPr>
        <w:tab/>
      </w:r>
    </w:p>
    <w:p w:rsidR="0017533D" w:rsidRDefault="0017533D" w:rsidP="0017533D">
      <w:pPr>
        <w:tabs>
          <w:tab w:val="left" w:pos="4820"/>
        </w:tabs>
        <w:autoSpaceDE w:val="0"/>
        <w:autoSpaceDN w:val="0"/>
        <w:adjustRightInd w:val="0"/>
        <w:ind w:left="4678"/>
        <w:outlineLvl w:val="0"/>
        <w:rPr>
          <w:iCs/>
          <w:sz w:val="28"/>
          <w:szCs w:val="28"/>
        </w:rPr>
      </w:pPr>
    </w:p>
    <w:p w:rsidR="0017533D" w:rsidRPr="004D7BB5" w:rsidRDefault="0017533D" w:rsidP="004D7BB5">
      <w:pPr>
        <w:pStyle w:val="a3"/>
        <w:jc w:val="right"/>
        <w:rPr>
          <w:rFonts w:ascii="Times New Roman" w:hAnsi="Times New Roman" w:cs="Times New Roman"/>
          <w:sz w:val="28"/>
          <w:szCs w:val="28"/>
        </w:rPr>
      </w:pPr>
      <w:r w:rsidRPr="004D7BB5">
        <w:rPr>
          <w:rFonts w:ascii="Times New Roman" w:hAnsi="Times New Roman" w:cs="Times New Roman"/>
          <w:sz w:val="28"/>
          <w:szCs w:val="28"/>
        </w:rPr>
        <w:lastRenderedPageBreak/>
        <w:t>Приложение</w:t>
      </w:r>
    </w:p>
    <w:p w:rsidR="0017533D" w:rsidRPr="004D7BB5" w:rsidRDefault="0017533D" w:rsidP="004D7BB5">
      <w:pPr>
        <w:pStyle w:val="a3"/>
        <w:jc w:val="right"/>
        <w:rPr>
          <w:rFonts w:ascii="Times New Roman" w:hAnsi="Times New Roman" w:cs="Times New Roman"/>
          <w:sz w:val="28"/>
          <w:szCs w:val="28"/>
        </w:rPr>
      </w:pPr>
      <w:r w:rsidRPr="004D7BB5">
        <w:rPr>
          <w:rFonts w:ascii="Times New Roman" w:hAnsi="Times New Roman" w:cs="Times New Roman"/>
          <w:sz w:val="28"/>
          <w:szCs w:val="28"/>
        </w:rPr>
        <w:t>к постановлению</w:t>
      </w:r>
    </w:p>
    <w:p w:rsidR="0017533D" w:rsidRPr="004D7BB5" w:rsidRDefault="0017533D" w:rsidP="004D7BB5">
      <w:pPr>
        <w:pStyle w:val="a3"/>
        <w:jc w:val="right"/>
        <w:rPr>
          <w:rFonts w:ascii="Times New Roman" w:hAnsi="Times New Roman" w:cs="Times New Roman"/>
          <w:sz w:val="28"/>
          <w:szCs w:val="28"/>
        </w:rPr>
      </w:pPr>
      <w:r w:rsidRPr="004D7BB5">
        <w:rPr>
          <w:rFonts w:ascii="Times New Roman" w:hAnsi="Times New Roman" w:cs="Times New Roman"/>
          <w:sz w:val="28"/>
          <w:szCs w:val="28"/>
        </w:rPr>
        <w:t xml:space="preserve">администрации </w:t>
      </w:r>
      <w:proofErr w:type="spellStart"/>
      <w:r w:rsidR="007B3A03">
        <w:rPr>
          <w:rFonts w:ascii="Times New Roman" w:hAnsi="Times New Roman" w:cs="Times New Roman"/>
          <w:sz w:val="28"/>
          <w:szCs w:val="28"/>
        </w:rPr>
        <w:t>Зеледеевского</w:t>
      </w:r>
      <w:proofErr w:type="spellEnd"/>
      <w:r w:rsidR="007B3A03">
        <w:rPr>
          <w:rFonts w:ascii="Times New Roman" w:hAnsi="Times New Roman" w:cs="Times New Roman"/>
          <w:sz w:val="28"/>
          <w:szCs w:val="28"/>
        </w:rPr>
        <w:t xml:space="preserve"> сельсовета</w:t>
      </w:r>
    </w:p>
    <w:p w:rsidR="0017533D" w:rsidRPr="004D7BB5" w:rsidRDefault="0017533D" w:rsidP="004D7BB5">
      <w:pPr>
        <w:pStyle w:val="a3"/>
        <w:jc w:val="right"/>
        <w:rPr>
          <w:rFonts w:ascii="Times New Roman" w:hAnsi="Times New Roman" w:cs="Times New Roman"/>
          <w:sz w:val="28"/>
          <w:szCs w:val="28"/>
        </w:rPr>
      </w:pPr>
      <w:r w:rsidRPr="004D7BB5">
        <w:rPr>
          <w:rFonts w:ascii="Times New Roman" w:hAnsi="Times New Roman" w:cs="Times New Roman"/>
          <w:sz w:val="28"/>
          <w:szCs w:val="28"/>
        </w:rPr>
        <w:t>от «</w:t>
      </w:r>
      <w:r w:rsidR="007B3A03">
        <w:rPr>
          <w:rFonts w:ascii="Times New Roman" w:hAnsi="Times New Roman" w:cs="Times New Roman"/>
          <w:sz w:val="28"/>
          <w:szCs w:val="28"/>
        </w:rPr>
        <w:t>08</w:t>
      </w:r>
      <w:r w:rsidRPr="004D7BB5">
        <w:rPr>
          <w:rFonts w:ascii="Times New Roman" w:hAnsi="Times New Roman" w:cs="Times New Roman"/>
          <w:sz w:val="28"/>
          <w:szCs w:val="28"/>
        </w:rPr>
        <w:t xml:space="preserve">» </w:t>
      </w:r>
      <w:r w:rsidR="007B3A03">
        <w:rPr>
          <w:rFonts w:ascii="Times New Roman" w:hAnsi="Times New Roman" w:cs="Times New Roman"/>
          <w:sz w:val="28"/>
          <w:szCs w:val="28"/>
        </w:rPr>
        <w:t>декабря</w:t>
      </w:r>
      <w:r w:rsidRPr="004D7BB5">
        <w:rPr>
          <w:rFonts w:ascii="Times New Roman" w:hAnsi="Times New Roman" w:cs="Times New Roman"/>
          <w:sz w:val="28"/>
          <w:szCs w:val="28"/>
        </w:rPr>
        <w:t xml:space="preserve"> 20</w:t>
      </w:r>
      <w:r w:rsidR="007B3A03">
        <w:rPr>
          <w:rFonts w:ascii="Times New Roman" w:hAnsi="Times New Roman" w:cs="Times New Roman"/>
          <w:sz w:val="28"/>
          <w:szCs w:val="28"/>
        </w:rPr>
        <w:t xml:space="preserve">20 </w:t>
      </w:r>
      <w:r w:rsidRPr="004D7BB5">
        <w:rPr>
          <w:rFonts w:ascii="Times New Roman" w:hAnsi="Times New Roman" w:cs="Times New Roman"/>
          <w:sz w:val="28"/>
          <w:szCs w:val="28"/>
        </w:rPr>
        <w:t xml:space="preserve">№ </w:t>
      </w:r>
      <w:r w:rsidR="007B3A03">
        <w:rPr>
          <w:rFonts w:ascii="Times New Roman" w:hAnsi="Times New Roman" w:cs="Times New Roman"/>
          <w:sz w:val="28"/>
          <w:szCs w:val="28"/>
        </w:rPr>
        <w:t>100-п</w:t>
      </w:r>
    </w:p>
    <w:p w:rsidR="0017533D" w:rsidRPr="00423F2C" w:rsidRDefault="0017533D" w:rsidP="0017533D">
      <w:pPr>
        <w:pStyle w:val="ConsPlusTitle"/>
        <w:tabs>
          <w:tab w:val="left" w:pos="4820"/>
        </w:tabs>
        <w:ind w:left="4678"/>
        <w:outlineLvl w:val="0"/>
        <w:rPr>
          <w:rFonts w:ascii="Times New Roman" w:hAnsi="Times New Roman" w:cs="Times New Roman"/>
          <w:sz w:val="28"/>
          <w:szCs w:val="28"/>
        </w:rPr>
      </w:pPr>
    </w:p>
    <w:p w:rsidR="0017533D" w:rsidRPr="00423F2C" w:rsidRDefault="0017533D" w:rsidP="0017533D">
      <w:pPr>
        <w:pStyle w:val="ConsPlusTitle"/>
        <w:ind w:firstLine="709"/>
        <w:jc w:val="center"/>
        <w:outlineLvl w:val="0"/>
        <w:rPr>
          <w:rFonts w:ascii="Times New Roman" w:hAnsi="Times New Roman" w:cs="Times New Roman"/>
          <w:sz w:val="28"/>
          <w:szCs w:val="28"/>
        </w:rPr>
      </w:pPr>
    </w:p>
    <w:p w:rsidR="0017533D" w:rsidRPr="00A414B6" w:rsidRDefault="0017533D" w:rsidP="00A414B6">
      <w:pPr>
        <w:pStyle w:val="a3"/>
        <w:ind w:firstLine="851"/>
        <w:jc w:val="center"/>
        <w:rPr>
          <w:rFonts w:ascii="Times New Roman" w:hAnsi="Times New Roman" w:cs="Times New Roman"/>
          <w:b/>
          <w:sz w:val="28"/>
          <w:szCs w:val="28"/>
        </w:rPr>
      </w:pPr>
      <w:r w:rsidRPr="00A414B6">
        <w:rPr>
          <w:rFonts w:ascii="Times New Roman" w:hAnsi="Times New Roman" w:cs="Times New Roman"/>
          <w:b/>
          <w:sz w:val="28"/>
          <w:szCs w:val="28"/>
        </w:rPr>
        <w:t>АДМИНИСТРАТИВНЫЙ РЕГЛАМЕНТ</w:t>
      </w:r>
    </w:p>
    <w:p w:rsidR="0017533D" w:rsidRPr="00A414B6" w:rsidRDefault="0017533D" w:rsidP="00A414B6">
      <w:pPr>
        <w:pStyle w:val="a3"/>
        <w:ind w:firstLine="851"/>
        <w:jc w:val="center"/>
        <w:rPr>
          <w:rFonts w:ascii="Times New Roman" w:hAnsi="Times New Roman" w:cs="Times New Roman"/>
          <w:sz w:val="28"/>
          <w:szCs w:val="28"/>
        </w:rPr>
      </w:pPr>
      <w:r w:rsidRPr="00A414B6">
        <w:rPr>
          <w:rFonts w:ascii="Times New Roman" w:hAnsi="Times New Roman" w:cs="Times New Roman"/>
          <w:sz w:val="28"/>
          <w:szCs w:val="28"/>
        </w:rPr>
        <w:t>предоставления муниципальной услуги</w:t>
      </w:r>
    </w:p>
    <w:p w:rsidR="0017533D" w:rsidRDefault="0017533D" w:rsidP="00A414B6">
      <w:pPr>
        <w:pStyle w:val="a3"/>
        <w:ind w:firstLine="851"/>
        <w:jc w:val="center"/>
        <w:rPr>
          <w:rFonts w:ascii="Times New Roman" w:hAnsi="Times New Roman" w:cs="Times New Roman"/>
          <w:b/>
          <w:sz w:val="28"/>
          <w:szCs w:val="28"/>
        </w:rPr>
      </w:pPr>
      <w:r w:rsidRPr="00B6552E">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414B6" w:rsidRPr="00B6552E" w:rsidRDefault="00A414B6" w:rsidP="00A414B6">
      <w:pPr>
        <w:pStyle w:val="a3"/>
        <w:ind w:firstLine="851"/>
        <w:jc w:val="center"/>
        <w:rPr>
          <w:rFonts w:ascii="Times New Roman" w:hAnsi="Times New Roman" w:cs="Times New Roman"/>
          <w:b/>
          <w:bCs/>
          <w:sz w:val="28"/>
          <w:szCs w:val="28"/>
        </w:rPr>
      </w:pPr>
    </w:p>
    <w:p w:rsidR="0017533D" w:rsidRPr="00B6552E" w:rsidRDefault="0017533D" w:rsidP="00B6552E">
      <w:pPr>
        <w:pStyle w:val="a3"/>
        <w:ind w:firstLine="851"/>
        <w:jc w:val="both"/>
        <w:rPr>
          <w:rFonts w:ascii="Times New Roman" w:hAnsi="Times New Roman" w:cs="Times New Roman"/>
          <w:b/>
          <w:sz w:val="28"/>
          <w:szCs w:val="28"/>
        </w:rPr>
      </w:pPr>
      <w:r w:rsidRPr="00B6552E">
        <w:rPr>
          <w:rFonts w:ascii="Times New Roman" w:hAnsi="Times New Roman" w:cs="Times New Roman"/>
          <w:b/>
          <w:sz w:val="28"/>
          <w:szCs w:val="28"/>
        </w:rPr>
        <w:t>1. Общие положения</w:t>
      </w:r>
    </w:p>
    <w:p w:rsidR="0017533D" w:rsidRPr="00B6552E" w:rsidRDefault="0017533D" w:rsidP="00B6552E">
      <w:pPr>
        <w:pStyle w:val="a3"/>
        <w:ind w:firstLine="851"/>
        <w:jc w:val="both"/>
        <w:rPr>
          <w:rFonts w:ascii="Times New Roman" w:hAnsi="Times New Roman" w:cs="Times New Roman"/>
          <w:sz w:val="28"/>
          <w:szCs w:val="28"/>
        </w:rPr>
      </w:pP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1.2. Регламент размещается на Интернет-сайте </w:t>
      </w:r>
      <w:r w:rsidR="007B3A03" w:rsidRPr="00B6552E">
        <w:rPr>
          <w:rFonts w:ascii="Times New Roman" w:hAnsi="Times New Roman" w:cs="Times New Roman"/>
          <w:sz w:val="28"/>
          <w:szCs w:val="28"/>
        </w:rPr>
        <w:t xml:space="preserve">администрации </w:t>
      </w:r>
      <w:proofErr w:type="spellStart"/>
      <w:r w:rsidR="007B3A03" w:rsidRPr="00B6552E">
        <w:rPr>
          <w:rFonts w:ascii="Times New Roman" w:hAnsi="Times New Roman" w:cs="Times New Roman"/>
          <w:sz w:val="28"/>
          <w:szCs w:val="28"/>
        </w:rPr>
        <w:t>Зеледеевского</w:t>
      </w:r>
      <w:proofErr w:type="spellEnd"/>
      <w:r w:rsidR="007B3A03" w:rsidRPr="00B6552E">
        <w:rPr>
          <w:rFonts w:ascii="Times New Roman" w:hAnsi="Times New Roman" w:cs="Times New Roman"/>
          <w:sz w:val="28"/>
          <w:szCs w:val="28"/>
        </w:rPr>
        <w:t xml:space="preserve"> сельсовета</w:t>
      </w:r>
      <w:r w:rsidRPr="00B6552E">
        <w:rPr>
          <w:rFonts w:ascii="Times New Roman" w:hAnsi="Times New Roman" w:cs="Times New Roman"/>
          <w:sz w:val="28"/>
          <w:szCs w:val="28"/>
        </w:rPr>
        <w:t xml:space="preserve">, также на информационных стендах, расположенных в </w:t>
      </w:r>
      <w:proofErr w:type="spellStart"/>
      <w:r w:rsidR="007B3A03" w:rsidRPr="00B6552E">
        <w:rPr>
          <w:rFonts w:ascii="Times New Roman" w:hAnsi="Times New Roman" w:cs="Times New Roman"/>
          <w:sz w:val="28"/>
          <w:szCs w:val="28"/>
        </w:rPr>
        <w:t>п</w:t>
      </w:r>
      <w:proofErr w:type="gramStart"/>
      <w:r w:rsidR="007B3A03" w:rsidRPr="00B6552E">
        <w:rPr>
          <w:rFonts w:ascii="Times New Roman" w:hAnsi="Times New Roman" w:cs="Times New Roman"/>
          <w:sz w:val="28"/>
          <w:szCs w:val="28"/>
        </w:rPr>
        <w:t>.З</w:t>
      </w:r>
      <w:proofErr w:type="gramEnd"/>
      <w:r w:rsidR="007B3A03" w:rsidRPr="00B6552E">
        <w:rPr>
          <w:rFonts w:ascii="Times New Roman" w:hAnsi="Times New Roman" w:cs="Times New Roman"/>
          <w:sz w:val="28"/>
          <w:szCs w:val="28"/>
        </w:rPr>
        <w:t>еледеево</w:t>
      </w:r>
      <w:proofErr w:type="spellEnd"/>
      <w:r w:rsidR="007B3A03" w:rsidRPr="00B6552E">
        <w:rPr>
          <w:rFonts w:ascii="Times New Roman" w:hAnsi="Times New Roman" w:cs="Times New Roman"/>
          <w:sz w:val="28"/>
          <w:szCs w:val="28"/>
        </w:rPr>
        <w:t xml:space="preserve"> ул.Зеленая, 36А и в </w:t>
      </w:r>
      <w:proofErr w:type="spellStart"/>
      <w:r w:rsidR="007B3A03" w:rsidRPr="00B6552E">
        <w:rPr>
          <w:rFonts w:ascii="Times New Roman" w:hAnsi="Times New Roman" w:cs="Times New Roman"/>
          <w:sz w:val="28"/>
          <w:szCs w:val="28"/>
        </w:rPr>
        <w:t>п.Кача</w:t>
      </w:r>
      <w:proofErr w:type="spellEnd"/>
      <w:r w:rsidR="007B3A03" w:rsidRPr="00B6552E">
        <w:rPr>
          <w:rFonts w:ascii="Times New Roman" w:hAnsi="Times New Roman" w:cs="Times New Roman"/>
          <w:sz w:val="28"/>
          <w:szCs w:val="28"/>
        </w:rPr>
        <w:t xml:space="preserve"> </w:t>
      </w:r>
      <w:r w:rsidRPr="00B6552E">
        <w:rPr>
          <w:rFonts w:ascii="Times New Roman" w:hAnsi="Times New Roman" w:cs="Times New Roman"/>
          <w:sz w:val="28"/>
          <w:szCs w:val="28"/>
        </w:rPr>
        <w:t xml:space="preserve">по адресу: </w:t>
      </w:r>
      <w:r w:rsidR="007B3A03" w:rsidRPr="00B6552E">
        <w:rPr>
          <w:rFonts w:ascii="Times New Roman" w:hAnsi="Times New Roman" w:cs="Times New Roman"/>
          <w:sz w:val="28"/>
          <w:szCs w:val="28"/>
        </w:rPr>
        <w:t>ул.Зеленая, №</w:t>
      </w:r>
      <w:r w:rsidR="00480EDF">
        <w:rPr>
          <w:rFonts w:ascii="Times New Roman" w:hAnsi="Times New Roman" w:cs="Times New Roman"/>
          <w:sz w:val="28"/>
          <w:szCs w:val="28"/>
        </w:rPr>
        <w:t>2, п.Известковый – ул.Железнодорожная, 2.</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sz w:val="28"/>
          <w:szCs w:val="28"/>
        </w:rPr>
        <w:t xml:space="preserve">1.3. </w:t>
      </w:r>
      <w:r w:rsidRPr="00B6552E">
        <w:rPr>
          <w:rFonts w:ascii="Times New Roman" w:hAnsi="Times New Roman" w:cs="Times New Roman"/>
          <w:bCs/>
          <w:sz w:val="28"/>
          <w:szCs w:val="28"/>
        </w:rPr>
        <w:t>Предоставление муниципальной услуги осуществляется:</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t>- устно, в случае обращения заявителя (при личном обращении);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посредством личного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обращения по телефону;</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посредством письменных обращений по почте;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посредством обращений по электронной почте.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1.5. Основными требованиями к консультации заявителей являются: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актуальность;</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своевременность;</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четкость в изложении материала;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полнота консультирования;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наглядность форм подачи материала;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удобство и доступность.</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lastRenderedPageBreak/>
        <w:t>1.6. Требования к форме и характеру взаимодействия специалиста отдела с заявителями:</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7533D" w:rsidRPr="00B6552E" w:rsidRDefault="0017533D" w:rsidP="00B6552E">
      <w:pPr>
        <w:pStyle w:val="a3"/>
        <w:ind w:firstLine="851"/>
        <w:jc w:val="both"/>
        <w:rPr>
          <w:rFonts w:ascii="Times New Roman" w:hAnsi="Times New Roman" w:cs="Times New Roman"/>
          <w:b/>
          <w:sz w:val="28"/>
          <w:szCs w:val="28"/>
        </w:rPr>
      </w:pPr>
    </w:p>
    <w:p w:rsidR="0017533D" w:rsidRPr="00B6552E" w:rsidRDefault="0017533D" w:rsidP="00B6552E">
      <w:pPr>
        <w:pStyle w:val="a3"/>
        <w:ind w:firstLine="851"/>
        <w:jc w:val="both"/>
        <w:rPr>
          <w:rFonts w:ascii="Times New Roman" w:hAnsi="Times New Roman" w:cs="Times New Roman"/>
          <w:b/>
          <w:sz w:val="28"/>
          <w:szCs w:val="28"/>
        </w:rPr>
      </w:pPr>
      <w:r w:rsidRPr="00B6552E">
        <w:rPr>
          <w:rFonts w:ascii="Times New Roman" w:hAnsi="Times New Roman" w:cs="Times New Roman"/>
          <w:b/>
          <w:sz w:val="28"/>
          <w:szCs w:val="28"/>
        </w:rPr>
        <w:t>2. Стандарт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2.2. Предоставление муниципальной услуги осуществляется </w:t>
      </w:r>
      <w:r w:rsidR="00EB71FA" w:rsidRPr="00B6552E">
        <w:rPr>
          <w:rFonts w:ascii="Times New Roman" w:hAnsi="Times New Roman" w:cs="Times New Roman"/>
          <w:sz w:val="28"/>
          <w:szCs w:val="28"/>
        </w:rPr>
        <w:t xml:space="preserve">в администрации </w:t>
      </w:r>
      <w:proofErr w:type="spellStart"/>
      <w:r w:rsidR="00EB71FA" w:rsidRPr="00B6552E">
        <w:rPr>
          <w:rFonts w:ascii="Times New Roman" w:hAnsi="Times New Roman" w:cs="Times New Roman"/>
          <w:sz w:val="28"/>
          <w:szCs w:val="28"/>
        </w:rPr>
        <w:t>Зеледеевского</w:t>
      </w:r>
      <w:proofErr w:type="spellEnd"/>
      <w:r w:rsidR="00EB71FA" w:rsidRPr="00B6552E">
        <w:rPr>
          <w:rFonts w:ascii="Times New Roman" w:hAnsi="Times New Roman" w:cs="Times New Roman"/>
          <w:sz w:val="28"/>
          <w:szCs w:val="28"/>
        </w:rPr>
        <w:t xml:space="preserve"> сельсовета </w:t>
      </w:r>
      <w:r w:rsidRPr="00B6552E">
        <w:rPr>
          <w:rFonts w:ascii="Times New Roman" w:hAnsi="Times New Roman" w:cs="Times New Roman"/>
          <w:sz w:val="28"/>
          <w:szCs w:val="28"/>
        </w:rPr>
        <w:t xml:space="preserve">(далее - администрация).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Ответственным исполнителем муниципальной услуги является </w:t>
      </w:r>
      <w:r w:rsidR="00EB71FA" w:rsidRPr="00B6552E">
        <w:rPr>
          <w:rFonts w:ascii="Times New Roman" w:hAnsi="Times New Roman" w:cs="Times New Roman"/>
          <w:sz w:val="28"/>
          <w:szCs w:val="28"/>
        </w:rPr>
        <w:t>ведущий специалист администрации сельсовета.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Место нахождения: </w:t>
      </w:r>
      <w:proofErr w:type="spellStart"/>
      <w:r w:rsidR="00EB71FA" w:rsidRPr="00B6552E">
        <w:rPr>
          <w:rFonts w:ascii="Times New Roman" w:hAnsi="Times New Roman" w:cs="Times New Roman"/>
          <w:sz w:val="28"/>
          <w:szCs w:val="28"/>
        </w:rPr>
        <w:t>п</w:t>
      </w:r>
      <w:proofErr w:type="gramStart"/>
      <w:r w:rsidR="00EB71FA" w:rsidRPr="00B6552E">
        <w:rPr>
          <w:rFonts w:ascii="Times New Roman" w:hAnsi="Times New Roman" w:cs="Times New Roman"/>
          <w:sz w:val="28"/>
          <w:szCs w:val="28"/>
        </w:rPr>
        <w:t>.З</w:t>
      </w:r>
      <w:proofErr w:type="gramEnd"/>
      <w:r w:rsidR="00EB71FA" w:rsidRPr="00B6552E">
        <w:rPr>
          <w:rFonts w:ascii="Times New Roman" w:hAnsi="Times New Roman" w:cs="Times New Roman"/>
          <w:sz w:val="28"/>
          <w:szCs w:val="28"/>
        </w:rPr>
        <w:t>еледеево,ул.Зеленая</w:t>
      </w:r>
      <w:proofErr w:type="spellEnd"/>
      <w:r w:rsidR="00EB71FA" w:rsidRPr="00B6552E">
        <w:rPr>
          <w:rFonts w:ascii="Times New Roman" w:hAnsi="Times New Roman" w:cs="Times New Roman"/>
          <w:sz w:val="28"/>
          <w:szCs w:val="28"/>
        </w:rPr>
        <w:t>, 36А, квб.№2</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Почтовый адрес: </w:t>
      </w:r>
      <w:r w:rsidR="00EB71FA" w:rsidRPr="00B6552E">
        <w:rPr>
          <w:rFonts w:ascii="Times New Roman" w:hAnsi="Times New Roman" w:cs="Times New Roman"/>
          <w:sz w:val="28"/>
          <w:szCs w:val="28"/>
        </w:rPr>
        <w:t xml:space="preserve">663027, Красноярский край, </w:t>
      </w:r>
      <w:proofErr w:type="spellStart"/>
      <w:r w:rsidR="00EB71FA" w:rsidRPr="00B6552E">
        <w:rPr>
          <w:rFonts w:ascii="Times New Roman" w:hAnsi="Times New Roman" w:cs="Times New Roman"/>
          <w:sz w:val="28"/>
          <w:szCs w:val="28"/>
        </w:rPr>
        <w:t>Емельяновский</w:t>
      </w:r>
      <w:proofErr w:type="spellEnd"/>
      <w:r w:rsidR="00EB71FA" w:rsidRPr="00B6552E">
        <w:rPr>
          <w:rFonts w:ascii="Times New Roman" w:hAnsi="Times New Roman" w:cs="Times New Roman"/>
          <w:sz w:val="28"/>
          <w:szCs w:val="28"/>
        </w:rPr>
        <w:t xml:space="preserve"> района, </w:t>
      </w:r>
      <w:proofErr w:type="spellStart"/>
      <w:r w:rsidR="00EB71FA" w:rsidRPr="00B6552E">
        <w:rPr>
          <w:rFonts w:ascii="Times New Roman" w:hAnsi="Times New Roman" w:cs="Times New Roman"/>
          <w:sz w:val="28"/>
          <w:szCs w:val="28"/>
        </w:rPr>
        <w:t>п</w:t>
      </w:r>
      <w:proofErr w:type="gramStart"/>
      <w:r w:rsidR="00EB71FA" w:rsidRPr="00B6552E">
        <w:rPr>
          <w:rFonts w:ascii="Times New Roman" w:hAnsi="Times New Roman" w:cs="Times New Roman"/>
          <w:sz w:val="28"/>
          <w:szCs w:val="28"/>
        </w:rPr>
        <w:t>.З</w:t>
      </w:r>
      <w:proofErr w:type="gramEnd"/>
      <w:r w:rsidR="00EB71FA" w:rsidRPr="00B6552E">
        <w:rPr>
          <w:rFonts w:ascii="Times New Roman" w:hAnsi="Times New Roman" w:cs="Times New Roman"/>
          <w:sz w:val="28"/>
          <w:szCs w:val="28"/>
        </w:rPr>
        <w:t>еледеево</w:t>
      </w:r>
      <w:proofErr w:type="spellEnd"/>
      <w:r w:rsidR="00EB71FA" w:rsidRPr="00B6552E">
        <w:rPr>
          <w:rFonts w:ascii="Times New Roman" w:hAnsi="Times New Roman" w:cs="Times New Roman"/>
          <w:sz w:val="28"/>
          <w:szCs w:val="28"/>
        </w:rPr>
        <w:t>, ул.Зеленая, 36А.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Приёмные дни: </w:t>
      </w:r>
      <w:r w:rsidR="00EB71FA" w:rsidRPr="00B6552E">
        <w:rPr>
          <w:rFonts w:ascii="Times New Roman" w:hAnsi="Times New Roman" w:cs="Times New Roman"/>
          <w:sz w:val="28"/>
          <w:szCs w:val="28"/>
        </w:rPr>
        <w:t>понедельник - пятница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График работы: с </w:t>
      </w:r>
      <w:r w:rsidR="00EB71FA" w:rsidRPr="00B6552E">
        <w:rPr>
          <w:rFonts w:ascii="Times New Roman" w:hAnsi="Times New Roman" w:cs="Times New Roman"/>
          <w:sz w:val="28"/>
          <w:szCs w:val="28"/>
        </w:rPr>
        <w:t>10-00</w:t>
      </w:r>
      <w:r w:rsidRPr="00B6552E">
        <w:rPr>
          <w:rFonts w:ascii="Times New Roman" w:hAnsi="Times New Roman" w:cs="Times New Roman"/>
          <w:sz w:val="28"/>
          <w:szCs w:val="28"/>
        </w:rPr>
        <w:t xml:space="preserve"> до </w:t>
      </w:r>
      <w:r w:rsidR="00EB71FA" w:rsidRPr="00B6552E">
        <w:rPr>
          <w:rFonts w:ascii="Times New Roman" w:hAnsi="Times New Roman" w:cs="Times New Roman"/>
          <w:sz w:val="28"/>
          <w:szCs w:val="28"/>
        </w:rPr>
        <w:t>16-30</w:t>
      </w:r>
      <w:r w:rsidRPr="00B6552E">
        <w:rPr>
          <w:rFonts w:ascii="Times New Roman" w:hAnsi="Times New Roman" w:cs="Times New Roman"/>
          <w:sz w:val="28"/>
          <w:szCs w:val="28"/>
        </w:rPr>
        <w:t xml:space="preserve">, в пятницу с </w:t>
      </w:r>
      <w:r w:rsidR="00EB71FA" w:rsidRPr="00B6552E">
        <w:rPr>
          <w:rFonts w:ascii="Times New Roman" w:hAnsi="Times New Roman" w:cs="Times New Roman"/>
          <w:sz w:val="28"/>
          <w:szCs w:val="28"/>
        </w:rPr>
        <w:t>11-00 до 16-00</w:t>
      </w:r>
      <w:r w:rsidRPr="00B6552E">
        <w:rPr>
          <w:rFonts w:ascii="Times New Roman" w:hAnsi="Times New Roman" w:cs="Times New Roman"/>
          <w:sz w:val="28"/>
          <w:szCs w:val="28"/>
        </w:rPr>
        <w:t xml:space="preserve"> (обеденный перерыв с </w:t>
      </w:r>
      <w:r w:rsidR="00EB71FA" w:rsidRPr="00B6552E">
        <w:rPr>
          <w:rFonts w:ascii="Times New Roman" w:hAnsi="Times New Roman" w:cs="Times New Roman"/>
          <w:sz w:val="28"/>
          <w:szCs w:val="28"/>
        </w:rPr>
        <w:t>12-00</w:t>
      </w:r>
      <w:r w:rsidRPr="00B6552E">
        <w:rPr>
          <w:rFonts w:ascii="Times New Roman" w:hAnsi="Times New Roman" w:cs="Times New Roman"/>
          <w:sz w:val="28"/>
          <w:szCs w:val="28"/>
        </w:rPr>
        <w:t xml:space="preserve"> до</w:t>
      </w:r>
      <w:r w:rsidR="00EB71FA" w:rsidRPr="00B6552E">
        <w:rPr>
          <w:rFonts w:ascii="Times New Roman" w:hAnsi="Times New Roman" w:cs="Times New Roman"/>
          <w:sz w:val="28"/>
          <w:szCs w:val="28"/>
        </w:rPr>
        <w:t>13-00</w:t>
      </w:r>
      <w:r w:rsidRPr="00B6552E">
        <w:rPr>
          <w:rFonts w:ascii="Times New Roman" w:hAnsi="Times New Roman" w:cs="Times New Roman"/>
          <w:sz w:val="28"/>
          <w:szCs w:val="28"/>
        </w:rPr>
        <w:t>)</w:t>
      </w:r>
      <w:r w:rsidR="00480EDF">
        <w:rPr>
          <w:rFonts w:ascii="Times New Roman" w:hAnsi="Times New Roman" w:cs="Times New Roman"/>
          <w:sz w:val="28"/>
          <w:szCs w:val="28"/>
        </w:rPr>
        <w:t>.</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Телефон/факс: </w:t>
      </w:r>
      <w:r w:rsidR="00EB71FA" w:rsidRPr="00B6552E">
        <w:rPr>
          <w:rFonts w:ascii="Times New Roman" w:hAnsi="Times New Roman" w:cs="Times New Roman"/>
          <w:sz w:val="28"/>
          <w:szCs w:val="28"/>
        </w:rPr>
        <w:t>+7(902)969-16-42</w:t>
      </w:r>
      <w:r w:rsidRPr="00B6552E">
        <w:rPr>
          <w:rFonts w:ascii="Times New Roman" w:hAnsi="Times New Roman" w:cs="Times New Roman"/>
          <w:sz w:val="28"/>
          <w:szCs w:val="28"/>
        </w:rPr>
        <w:t xml:space="preserve">, адрес электронной почты </w:t>
      </w:r>
      <w:proofErr w:type="spellStart"/>
      <w:r w:rsidR="00EB71FA" w:rsidRPr="00B6552E">
        <w:rPr>
          <w:rFonts w:ascii="Times New Roman" w:hAnsi="Times New Roman" w:cs="Times New Roman"/>
          <w:sz w:val="28"/>
          <w:szCs w:val="28"/>
          <w:lang w:val="en-US"/>
        </w:rPr>
        <w:t>zeledeevo</w:t>
      </w:r>
      <w:proofErr w:type="spellEnd"/>
      <w:r w:rsidR="00EB71FA" w:rsidRPr="00B6552E">
        <w:rPr>
          <w:rFonts w:ascii="Times New Roman" w:hAnsi="Times New Roman" w:cs="Times New Roman"/>
          <w:sz w:val="28"/>
          <w:szCs w:val="28"/>
        </w:rPr>
        <w:t>2010@</w:t>
      </w:r>
      <w:r w:rsidR="00EB71FA" w:rsidRPr="00B6552E">
        <w:rPr>
          <w:rFonts w:ascii="Times New Roman" w:hAnsi="Times New Roman" w:cs="Times New Roman"/>
          <w:sz w:val="28"/>
          <w:szCs w:val="28"/>
          <w:lang w:val="en-US"/>
        </w:rPr>
        <w:t>mail</w:t>
      </w:r>
      <w:r w:rsidR="00EB71FA" w:rsidRPr="00B6552E">
        <w:rPr>
          <w:rFonts w:ascii="Times New Roman" w:hAnsi="Times New Roman" w:cs="Times New Roman"/>
          <w:sz w:val="28"/>
          <w:szCs w:val="28"/>
        </w:rPr>
        <w:t>.</w:t>
      </w:r>
      <w:proofErr w:type="spellStart"/>
      <w:r w:rsidR="00EB71FA" w:rsidRPr="00B6552E">
        <w:rPr>
          <w:rFonts w:ascii="Times New Roman" w:hAnsi="Times New Roman" w:cs="Times New Roman"/>
          <w:sz w:val="28"/>
          <w:szCs w:val="28"/>
          <w:lang w:val="en-US"/>
        </w:rPr>
        <w:t>ru</w:t>
      </w:r>
      <w:proofErr w:type="spellEnd"/>
      <w:r w:rsidRPr="00B6552E">
        <w:rPr>
          <w:rFonts w:ascii="Times New Roman" w:hAnsi="Times New Roman" w:cs="Times New Roman"/>
          <w:sz w:val="28"/>
          <w:szCs w:val="28"/>
        </w:rPr>
        <w:t>;</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Информацию по процедуре предоставления муниципальной услуги </w:t>
      </w:r>
      <w:r w:rsidR="00EB71FA" w:rsidRPr="00B6552E">
        <w:rPr>
          <w:rFonts w:ascii="Times New Roman" w:hAnsi="Times New Roman" w:cs="Times New Roman"/>
          <w:sz w:val="28"/>
          <w:szCs w:val="28"/>
        </w:rPr>
        <w:t>можно получить у ведущего специалиста</w:t>
      </w:r>
      <w:r w:rsidRPr="00B6552E">
        <w:rPr>
          <w:rFonts w:ascii="Times New Roman" w:hAnsi="Times New Roman" w:cs="Times New Roman"/>
          <w:sz w:val="28"/>
          <w:szCs w:val="28"/>
        </w:rPr>
        <w:t xml:space="preserve"> </w:t>
      </w:r>
      <w:r w:rsidR="00EB71FA" w:rsidRPr="00B6552E">
        <w:rPr>
          <w:rFonts w:ascii="Times New Roman" w:hAnsi="Times New Roman" w:cs="Times New Roman"/>
          <w:sz w:val="28"/>
          <w:szCs w:val="28"/>
        </w:rPr>
        <w:t xml:space="preserve">администрации </w:t>
      </w:r>
      <w:proofErr w:type="spellStart"/>
      <w:r w:rsidR="00EB71FA" w:rsidRPr="00B6552E">
        <w:rPr>
          <w:rFonts w:ascii="Times New Roman" w:hAnsi="Times New Roman" w:cs="Times New Roman"/>
          <w:sz w:val="28"/>
          <w:szCs w:val="28"/>
        </w:rPr>
        <w:t>Зеледеевского</w:t>
      </w:r>
      <w:proofErr w:type="spellEnd"/>
      <w:r w:rsidR="00EB71FA" w:rsidRPr="00B6552E">
        <w:rPr>
          <w:rFonts w:ascii="Times New Roman" w:hAnsi="Times New Roman" w:cs="Times New Roman"/>
          <w:sz w:val="28"/>
          <w:szCs w:val="28"/>
        </w:rPr>
        <w:t xml:space="preserve"> сельсовета</w:t>
      </w:r>
      <w:r w:rsidRPr="00B6552E">
        <w:rPr>
          <w:rFonts w:ascii="Times New Roman" w:hAnsi="Times New Roman" w:cs="Times New Roman"/>
          <w:sz w:val="28"/>
          <w:szCs w:val="28"/>
        </w:rPr>
        <w:t>, ответственн</w:t>
      </w:r>
      <w:r w:rsidR="00EB71FA" w:rsidRPr="00B6552E">
        <w:rPr>
          <w:rFonts w:ascii="Times New Roman" w:hAnsi="Times New Roman" w:cs="Times New Roman"/>
          <w:sz w:val="28"/>
          <w:szCs w:val="28"/>
        </w:rPr>
        <w:t xml:space="preserve">ого </w:t>
      </w:r>
      <w:r w:rsidRPr="00B6552E">
        <w:rPr>
          <w:rFonts w:ascii="Times New Roman" w:hAnsi="Times New Roman" w:cs="Times New Roman"/>
          <w:sz w:val="28"/>
          <w:szCs w:val="28"/>
        </w:rPr>
        <w:t xml:space="preserve"> за предоставление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2.3. </w:t>
      </w:r>
      <w:proofErr w:type="gramStart"/>
      <w:r w:rsidRPr="00B6552E">
        <w:rPr>
          <w:rFonts w:ascii="Times New Roman" w:hAnsi="Times New Roman" w:cs="Times New Roman"/>
          <w:sz w:val="28"/>
          <w:szCs w:val="28"/>
        </w:rPr>
        <w:t xml:space="preserve">Заявителями при предоставлении муниципальной услуги являются граждане Российской Федерации, юридические лица, </w:t>
      </w:r>
      <w:r w:rsidRPr="00B6552E">
        <w:rPr>
          <w:rFonts w:ascii="Times New Roman" w:hAnsi="Times New Roman" w:cs="Times New Roman"/>
          <w:sz w:val="28"/>
          <w:szCs w:val="28"/>
        </w:rPr>
        <w:lastRenderedPageBreak/>
        <w:t>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2.4. Предоставление муниципальной услуги осуществляется на бесплатной основе.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2.5. Результатом предоставления муниципальной услуги является:</w:t>
      </w:r>
    </w:p>
    <w:p w:rsidR="0017533D" w:rsidRPr="00B6552E" w:rsidRDefault="0017533D" w:rsidP="00B6552E">
      <w:pPr>
        <w:pStyle w:val="a3"/>
        <w:ind w:firstLine="851"/>
        <w:jc w:val="both"/>
        <w:rPr>
          <w:rFonts w:ascii="Times New Roman" w:hAnsi="Times New Roman" w:cs="Times New Roman"/>
          <w:sz w:val="28"/>
          <w:szCs w:val="28"/>
        </w:rPr>
      </w:pPr>
      <w:bookmarkStart w:id="0" w:name="Par3"/>
      <w:bookmarkStart w:id="1" w:name="Par4"/>
      <w:bookmarkEnd w:id="0"/>
      <w:bookmarkEnd w:id="1"/>
      <w:r w:rsidRPr="00B6552E">
        <w:rPr>
          <w:rFonts w:ascii="Times New Roman" w:hAnsi="Times New Roman" w:cs="Times New Roman"/>
          <w:sz w:val="28"/>
          <w:szCs w:val="28"/>
        </w:rPr>
        <w:t xml:space="preserve">1) письменное разъяснение по вопросам применения муниципальных правовых актов о налогах и сборах;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 письменный отказ в предоставлении муниципальной услуги. </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sz w:val="28"/>
          <w:szCs w:val="28"/>
        </w:rPr>
        <w:t xml:space="preserve">2.6. </w:t>
      </w:r>
      <w:r w:rsidRPr="00B6552E">
        <w:rPr>
          <w:rFonts w:ascii="Times New Roman" w:hAnsi="Times New Roman" w:cs="Times New Roman"/>
          <w:bCs/>
          <w:sz w:val="28"/>
          <w:szCs w:val="28"/>
        </w:rPr>
        <w:t xml:space="preserve">Срок предоставления муниципальной услуги составляет не более </w:t>
      </w:r>
      <w:r w:rsidRPr="00B6552E">
        <w:rPr>
          <w:rFonts w:ascii="Times New Roman" w:hAnsi="Times New Roman" w:cs="Times New Roman"/>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bCs/>
          <w:sz w:val="28"/>
          <w:szCs w:val="28"/>
        </w:rPr>
        <w:t xml:space="preserve"> 2.7. Правовыми основаниями для предоставления муниципальной </w:t>
      </w:r>
      <w:r w:rsidRPr="00B6552E">
        <w:rPr>
          <w:rFonts w:ascii="Times New Roman" w:hAnsi="Times New Roman" w:cs="Times New Roman"/>
          <w:sz w:val="28"/>
          <w:szCs w:val="28"/>
        </w:rPr>
        <w:t>услуги является: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 </w:t>
      </w:r>
      <w:hyperlink r:id="rId6" w:history="1">
        <w:r w:rsidRPr="00B6552E">
          <w:rPr>
            <w:rFonts w:ascii="Times New Roman" w:hAnsi="Times New Roman" w:cs="Times New Roman"/>
            <w:sz w:val="28"/>
            <w:szCs w:val="28"/>
          </w:rPr>
          <w:t>Конституция</w:t>
        </w:r>
      </w:hyperlink>
      <w:r w:rsidRPr="00B6552E">
        <w:rPr>
          <w:rFonts w:ascii="Times New Roman" w:hAnsi="Times New Roman" w:cs="Times New Roman"/>
          <w:sz w:val="28"/>
          <w:szCs w:val="28"/>
        </w:rPr>
        <w:t xml:space="preserve"> Российской Федерации;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Налоговый кодекс Российской Федерации;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 Федеральный </w:t>
      </w:r>
      <w:hyperlink r:id="rId7" w:history="1">
        <w:r w:rsidRPr="00B6552E">
          <w:rPr>
            <w:rFonts w:ascii="Times New Roman" w:hAnsi="Times New Roman" w:cs="Times New Roman"/>
            <w:sz w:val="28"/>
            <w:szCs w:val="28"/>
          </w:rPr>
          <w:t>закон</w:t>
        </w:r>
      </w:hyperlink>
      <w:r w:rsidRPr="00B6552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 Федеральный </w:t>
      </w:r>
      <w:hyperlink r:id="rId8" w:history="1">
        <w:r w:rsidRPr="00B6552E">
          <w:rPr>
            <w:rFonts w:ascii="Times New Roman" w:hAnsi="Times New Roman" w:cs="Times New Roman"/>
            <w:sz w:val="28"/>
            <w:szCs w:val="28"/>
          </w:rPr>
          <w:t>закон</w:t>
        </w:r>
      </w:hyperlink>
      <w:r w:rsidRPr="00B6552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 </w:t>
      </w:r>
      <w:hyperlink r:id="rId9" w:history="1">
        <w:r w:rsidRPr="00B6552E">
          <w:rPr>
            <w:rFonts w:ascii="Times New Roman" w:hAnsi="Times New Roman" w:cs="Times New Roman"/>
            <w:sz w:val="28"/>
            <w:szCs w:val="28"/>
          </w:rPr>
          <w:t>Устав</w:t>
        </w:r>
      </w:hyperlink>
      <w:r w:rsidRPr="00B6552E">
        <w:rPr>
          <w:rFonts w:ascii="Times New Roman" w:hAnsi="Times New Roman" w:cs="Times New Roman"/>
          <w:sz w:val="28"/>
          <w:szCs w:val="28"/>
        </w:rPr>
        <w:t xml:space="preserve"> (наименование муниципального образования)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Перечень правовых актов может быть расширен.</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Изложенное в свободной форме заявление, поступившее в администрацию муниципального образования</w:t>
      </w:r>
      <w:r w:rsidR="00EB71FA" w:rsidRPr="00B6552E">
        <w:rPr>
          <w:rFonts w:ascii="Times New Roman" w:hAnsi="Times New Roman" w:cs="Times New Roman"/>
          <w:sz w:val="28"/>
          <w:szCs w:val="28"/>
        </w:rPr>
        <w:t xml:space="preserve"> </w:t>
      </w:r>
      <w:proofErr w:type="spellStart"/>
      <w:r w:rsidR="00EB71FA" w:rsidRPr="00B6552E">
        <w:rPr>
          <w:rFonts w:ascii="Times New Roman" w:hAnsi="Times New Roman" w:cs="Times New Roman"/>
          <w:sz w:val="28"/>
          <w:szCs w:val="28"/>
        </w:rPr>
        <w:t>Зеледеевский</w:t>
      </w:r>
      <w:proofErr w:type="spellEnd"/>
      <w:r w:rsidR="00EB71FA" w:rsidRPr="00B6552E">
        <w:rPr>
          <w:rFonts w:ascii="Times New Roman" w:hAnsi="Times New Roman" w:cs="Times New Roman"/>
          <w:sz w:val="28"/>
          <w:szCs w:val="28"/>
        </w:rPr>
        <w:t xml:space="preserve"> сельсовет</w:t>
      </w:r>
      <w:r w:rsidRPr="00B6552E">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2.8.1 Заявитель в своем письменном обращении в обязательном порядке указывает:</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полный почтовый адрес заявителя, по которому должен быть направлен ответ;</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содержание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подпись лица;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дата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6552E">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6552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bookmarkStart w:id="2" w:name="P88"/>
      <w:bookmarkEnd w:id="2"/>
      <w:r w:rsidRPr="00B6552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муниципального образования </w:t>
      </w:r>
      <w:proofErr w:type="spellStart"/>
      <w:r w:rsidR="00EB71FA" w:rsidRPr="00B6552E">
        <w:rPr>
          <w:rFonts w:ascii="Times New Roman" w:hAnsi="Times New Roman" w:cs="Times New Roman"/>
          <w:sz w:val="28"/>
          <w:szCs w:val="28"/>
        </w:rPr>
        <w:t>Зеледеевский</w:t>
      </w:r>
      <w:proofErr w:type="spellEnd"/>
      <w:r w:rsidR="00EB71FA" w:rsidRPr="00B6552E">
        <w:rPr>
          <w:rFonts w:ascii="Times New Roman" w:hAnsi="Times New Roman" w:cs="Times New Roman"/>
          <w:sz w:val="28"/>
          <w:szCs w:val="28"/>
        </w:rPr>
        <w:t xml:space="preserve"> сельсовет </w:t>
      </w:r>
      <w:r w:rsidRPr="00B6552E">
        <w:rPr>
          <w:rFonts w:ascii="Times New Roman" w:hAnsi="Times New Roman" w:cs="Times New Roman"/>
          <w:sz w:val="28"/>
          <w:szCs w:val="28"/>
        </w:rPr>
        <w:t>муниципальной услуги, законодательством Российской Федерации не предусмотрено.</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bookmarkStart w:id="3" w:name="P92"/>
      <w:bookmarkEnd w:id="3"/>
      <w:r w:rsidRPr="00B6552E">
        <w:rPr>
          <w:rFonts w:ascii="Times New Roman" w:hAnsi="Times New Roman" w:cs="Times New Roman"/>
          <w:sz w:val="28"/>
          <w:szCs w:val="28"/>
        </w:rPr>
        <w:t>2.10.1</w:t>
      </w:r>
      <w:proofErr w:type="gramStart"/>
      <w:r w:rsidRPr="00B6552E">
        <w:rPr>
          <w:rFonts w:ascii="Times New Roman" w:hAnsi="Times New Roman" w:cs="Times New Roman"/>
          <w:sz w:val="28"/>
          <w:szCs w:val="28"/>
        </w:rPr>
        <w:t xml:space="preserve"> Е</w:t>
      </w:r>
      <w:proofErr w:type="gramEnd"/>
      <w:r w:rsidRPr="00B6552E">
        <w:rPr>
          <w:rFonts w:ascii="Times New Roman" w:hAnsi="Times New Roman" w:cs="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lastRenderedPageBreak/>
        <w:t xml:space="preserve">2.10.2. Если текст письменного обращения не поддается прочтению, ответ на обращение не </w:t>
      </w:r>
      <w:proofErr w:type="gramStart"/>
      <w:r w:rsidRPr="00B6552E">
        <w:rPr>
          <w:rFonts w:ascii="Times New Roman" w:hAnsi="Times New Roman" w:cs="Times New Roman"/>
          <w:sz w:val="28"/>
          <w:szCs w:val="28"/>
        </w:rPr>
        <w:t>дается</w:t>
      </w:r>
      <w:proofErr w:type="gramEnd"/>
      <w:r w:rsidRPr="00B6552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2.10.3. </w:t>
      </w:r>
      <w:proofErr w:type="gramStart"/>
      <w:r w:rsidRPr="00B6552E">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6552E">
        <w:rPr>
          <w:rFonts w:ascii="Times New Roman" w:hAnsi="Times New Roman" w:cs="Times New Roman"/>
          <w:sz w:val="28"/>
          <w:szCs w:val="28"/>
        </w:rPr>
        <w:t xml:space="preserve"> </w:t>
      </w:r>
      <w:proofErr w:type="gramStart"/>
      <w:r w:rsidRPr="00B6552E">
        <w:rPr>
          <w:rFonts w:ascii="Times New Roman" w:hAnsi="Times New Roman" w:cs="Times New Roman"/>
          <w:sz w:val="28"/>
          <w:szCs w:val="28"/>
        </w:rPr>
        <w:t>условии</w:t>
      </w:r>
      <w:proofErr w:type="gramEnd"/>
      <w:r w:rsidRPr="00B6552E">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B6552E">
          <w:rPr>
            <w:rFonts w:ascii="Times New Roman" w:hAnsi="Times New Roman" w:cs="Times New Roman"/>
            <w:sz w:val="28"/>
            <w:szCs w:val="28"/>
          </w:rPr>
          <w:t>тайну</w:t>
        </w:r>
      </w:hyperlink>
      <w:r w:rsidRPr="00B6552E">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2.10.5. Если обращение содержит </w:t>
      </w:r>
      <w:proofErr w:type="gramStart"/>
      <w:r w:rsidRPr="00B6552E">
        <w:rPr>
          <w:rFonts w:ascii="Times New Roman" w:hAnsi="Times New Roman" w:cs="Times New Roman"/>
          <w:sz w:val="28"/>
          <w:szCs w:val="28"/>
        </w:rPr>
        <w:t>нецензурные</w:t>
      </w:r>
      <w:proofErr w:type="gramEnd"/>
      <w:r w:rsidRPr="00B6552E">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B6552E">
          <w:rPr>
            <w:rFonts w:ascii="Times New Roman" w:hAnsi="Times New Roman" w:cs="Times New Roman"/>
            <w:sz w:val="28"/>
            <w:szCs w:val="28"/>
          </w:rPr>
          <w:t>пунктах 2.10.1</w:t>
        </w:r>
      </w:hyperlink>
      <w:r w:rsidRPr="00B6552E">
        <w:rPr>
          <w:rFonts w:ascii="Times New Roman" w:hAnsi="Times New Roman" w:cs="Times New Roman"/>
          <w:sz w:val="28"/>
          <w:szCs w:val="28"/>
        </w:rPr>
        <w:t xml:space="preserve"> - </w:t>
      </w:r>
      <w:hyperlink r:id="rId12" w:anchor="P96#P96" w:history="1">
        <w:r w:rsidRPr="00B6552E">
          <w:rPr>
            <w:rFonts w:ascii="Times New Roman" w:hAnsi="Times New Roman" w:cs="Times New Roman"/>
            <w:sz w:val="28"/>
            <w:szCs w:val="28"/>
          </w:rPr>
          <w:t>2.10.5</w:t>
        </w:r>
      </w:hyperlink>
      <w:r w:rsidRPr="00B6552E">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2.10.7. Заявитель вправе вновь направить обращение в администрацию муниципального образования в случае, если причины, по которым ответ по существу поставленных в обращении вопросов не мог быть дан, в последующем были устранены.</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7533D" w:rsidRPr="00B6552E" w:rsidRDefault="0017533D" w:rsidP="00B6552E">
      <w:pPr>
        <w:pStyle w:val="a3"/>
        <w:ind w:firstLine="851"/>
        <w:jc w:val="both"/>
        <w:rPr>
          <w:rFonts w:ascii="Times New Roman" w:hAnsi="Times New Roman" w:cs="Times New Roman"/>
          <w:bCs/>
          <w:sz w:val="28"/>
          <w:szCs w:val="28"/>
        </w:rPr>
      </w:pPr>
      <w:r w:rsidRPr="00B6552E">
        <w:rPr>
          <w:rFonts w:ascii="Times New Roman" w:hAnsi="Times New Roman" w:cs="Times New Roman"/>
          <w:bCs/>
          <w:sz w:val="28"/>
          <w:szCs w:val="28"/>
        </w:rPr>
        <w:t>2.12. М</w:t>
      </w:r>
      <w:r w:rsidRPr="00B6552E">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B6552E">
        <w:rPr>
          <w:rFonts w:ascii="Times New Roman" w:hAnsi="Times New Roman" w:cs="Times New Roman"/>
          <w:bCs/>
          <w:sz w:val="28"/>
          <w:szCs w:val="28"/>
        </w:rPr>
        <w:t xml:space="preserve">составляет не более </w:t>
      </w:r>
      <w:r w:rsidR="00B6552E" w:rsidRPr="00B6552E">
        <w:rPr>
          <w:rFonts w:ascii="Times New Roman" w:hAnsi="Times New Roman" w:cs="Times New Roman"/>
          <w:bCs/>
          <w:sz w:val="28"/>
          <w:szCs w:val="28"/>
        </w:rPr>
        <w:t>15</w:t>
      </w:r>
      <w:r w:rsidRPr="00B6552E">
        <w:rPr>
          <w:rFonts w:ascii="Times New Roman" w:hAnsi="Times New Roman" w:cs="Times New Roman"/>
          <w:bCs/>
          <w:sz w:val="28"/>
          <w:szCs w:val="28"/>
        </w:rPr>
        <w:t xml:space="preserve"> минут.</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bCs/>
          <w:sz w:val="28"/>
          <w:szCs w:val="28"/>
        </w:rPr>
        <w:t xml:space="preserve">2.13. </w:t>
      </w:r>
      <w:r w:rsidRPr="00B6552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B6552E">
        <w:rPr>
          <w:rFonts w:ascii="Times New Roman" w:hAnsi="Times New Roman" w:cs="Times New Roman"/>
          <w:bCs/>
          <w:sz w:val="28"/>
          <w:szCs w:val="28"/>
        </w:rPr>
        <w:t xml:space="preserve">составляет не более </w:t>
      </w:r>
      <w:r w:rsidR="00B6552E" w:rsidRPr="00B6552E">
        <w:rPr>
          <w:rFonts w:ascii="Times New Roman" w:hAnsi="Times New Roman" w:cs="Times New Roman"/>
          <w:bCs/>
          <w:sz w:val="28"/>
          <w:szCs w:val="28"/>
        </w:rPr>
        <w:t>10 минут</w:t>
      </w:r>
      <w:r w:rsidRPr="00B6552E">
        <w:rPr>
          <w:rFonts w:ascii="Times New Roman" w:hAnsi="Times New Roman" w:cs="Times New Roman"/>
          <w:bCs/>
          <w:sz w:val="28"/>
          <w:szCs w:val="28"/>
        </w:rPr>
        <w:t>.</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bCs/>
          <w:sz w:val="28"/>
          <w:szCs w:val="28"/>
        </w:rPr>
        <w:lastRenderedPageBreak/>
        <w:t xml:space="preserve">2.14. </w:t>
      </w:r>
      <w:r w:rsidRPr="00B6552E">
        <w:rPr>
          <w:rFonts w:ascii="Times New Roman" w:hAnsi="Times New Roman" w:cs="Times New Roman"/>
          <w:sz w:val="28"/>
          <w:szCs w:val="28"/>
        </w:rPr>
        <w:t>Требования к помещениям, в которых предоставляется муниципальная услуга: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B6552E">
        <w:rPr>
          <w:rFonts w:ascii="Times New Roman" w:hAnsi="Times New Roman" w:cs="Times New Roman"/>
          <w:sz w:val="28"/>
          <w:szCs w:val="28"/>
        </w:rPr>
        <w:t>маломобильными</w:t>
      </w:r>
      <w:proofErr w:type="spellEnd"/>
      <w:r w:rsidRPr="00B6552E">
        <w:rPr>
          <w:rFonts w:ascii="Times New Roman" w:hAnsi="Times New Roman" w:cs="Times New Roman"/>
          <w:sz w:val="28"/>
          <w:szCs w:val="28"/>
        </w:rPr>
        <w:t xml:space="preserve"> группами населения.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Места для ожидания и заполнения заявлений должны быть доступны для инвалидов.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6552E">
        <w:rPr>
          <w:rFonts w:ascii="Times New Roman" w:hAnsi="Times New Roman" w:cs="Times New Roman"/>
          <w:sz w:val="28"/>
          <w:szCs w:val="28"/>
        </w:rPr>
        <w:t xml:space="preserve"> ,</w:t>
      </w:r>
      <w:proofErr w:type="gramEnd"/>
      <w:r w:rsidRPr="00B6552E">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7533D" w:rsidRPr="00B6552E" w:rsidRDefault="0017533D" w:rsidP="00B6552E">
      <w:pPr>
        <w:pStyle w:val="a3"/>
        <w:ind w:firstLine="851"/>
        <w:jc w:val="both"/>
        <w:rPr>
          <w:rFonts w:ascii="Times New Roman" w:hAnsi="Times New Roman" w:cs="Times New Roman"/>
          <w:sz w:val="28"/>
          <w:szCs w:val="28"/>
        </w:rPr>
      </w:pPr>
      <w:proofErr w:type="gramStart"/>
      <w:r w:rsidRPr="00B6552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сведения о перечне предоставляемых муниципальных услуг;</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образцы документов (справок).</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административный регламент;</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перечень оснований для отказа в предоставлении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необходимая оперативная информация о предоставлении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2.16. Показателями доступности и качества муниципальной услуги являются: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количество выданных документов, являющихся результатом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lastRenderedPageBreak/>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7533D" w:rsidRPr="00B6552E" w:rsidRDefault="0017533D" w:rsidP="00B6552E">
      <w:pPr>
        <w:pStyle w:val="a3"/>
        <w:ind w:firstLine="851"/>
        <w:jc w:val="both"/>
        <w:rPr>
          <w:rFonts w:ascii="Times New Roman" w:hAnsi="Times New Roman" w:cs="Times New Roman"/>
          <w:sz w:val="28"/>
          <w:szCs w:val="28"/>
        </w:rPr>
      </w:pPr>
    </w:p>
    <w:p w:rsidR="0017533D" w:rsidRPr="00B6552E" w:rsidRDefault="0017533D" w:rsidP="00B6552E">
      <w:pPr>
        <w:pStyle w:val="a3"/>
        <w:ind w:firstLine="851"/>
        <w:jc w:val="both"/>
        <w:rPr>
          <w:rFonts w:ascii="Times New Roman" w:hAnsi="Times New Roman" w:cs="Times New Roman"/>
          <w:b/>
          <w:bCs/>
          <w:sz w:val="28"/>
          <w:szCs w:val="28"/>
        </w:rPr>
      </w:pPr>
      <w:r w:rsidRPr="00B6552E">
        <w:rPr>
          <w:rFonts w:ascii="Times New Roman" w:hAnsi="Times New Roman" w:cs="Times New Roman"/>
          <w:b/>
          <w:sz w:val="28"/>
          <w:szCs w:val="28"/>
        </w:rPr>
        <w:t>3. С</w:t>
      </w:r>
      <w:r w:rsidRPr="00B6552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3.1. Последовательность административных процедур.</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прием и регистрация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рассмотрение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подготовка и направление ответа на обращение заявителю.</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3.1.1. Прием и регистрация обращений.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муниципального образования</w:t>
      </w:r>
      <w:r w:rsidR="00B6552E" w:rsidRPr="00B6552E">
        <w:rPr>
          <w:rFonts w:ascii="Times New Roman" w:hAnsi="Times New Roman" w:cs="Times New Roman"/>
          <w:sz w:val="28"/>
          <w:szCs w:val="28"/>
        </w:rPr>
        <w:t xml:space="preserve"> </w:t>
      </w:r>
      <w:proofErr w:type="spellStart"/>
      <w:r w:rsidR="00B6552E" w:rsidRPr="00B6552E">
        <w:rPr>
          <w:rFonts w:ascii="Times New Roman" w:hAnsi="Times New Roman" w:cs="Times New Roman"/>
          <w:sz w:val="28"/>
          <w:szCs w:val="28"/>
        </w:rPr>
        <w:t>Зеледеевский</w:t>
      </w:r>
      <w:proofErr w:type="spellEnd"/>
      <w:r w:rsidR="00B6552E" w:rsidRPr="00B6552E">
        <w:rPr>
          <w:rFonts w:ascii="Times New Roman" w:hAnsi="Times New Roman" w:cs="Times New Roman"/>
          <w:sz w:val="28"/>
          <w:szCs w:val="28"/>
        </w:rPr>
        <w:t xml:space="preserve"> сельсовет</w:t>
      </w:r>
      <w:r w:rsidRPr="00B6552E">
        <w:rPr>
          <w:rFonts w:ascii="Times New Roman" w:hAnsi="Times New Roman" w:cs="Times New Roman"/>
          <w:sz w:val="28"/>
          <w:szCs w:val="28"/>
        </w:rPr>
        <w:t xml:space="preserve"> посредством личного обращения, почтовой, факсимильной связи либо в электронном виде.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B6552E">
          <w:rPr>
            <w:rFonts w:ascii="Times New Roman" w:hAnsi="Times New Roman" w:cs="Times New Roman"/>
            <w:sz w:val="28"/>
            <w:szCs w:val="28"/>
          </w:rPr>
          <w:t>пунктами 2.8</w:t>
        </w:r>
      </w:hyperlink>
      <w:r w:rsidRPr="00B6552E">
        <w:rPr>
          <w:rFonts w:ascii="Times New Roman" w:hAnsi="Times New Roman" w:cs="Times New Roman"/>
          <w:sz w:val="28"/>
          <w:szCs w:val="28"/>
        </w:rPr>
        <w:t xml:space="preserve"> - 2.9 Административного регламента.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w:t>
      </w:r>
      <w:r w:rsidRPr="00B6552E">
        <w:rPr>
          <w:rFonts w:ascii="Times New Roman" w:hAnsi="Times New Roman" w:cs="Times New Roman"/>
          <w:sz w:val="28"/>
          <w:szCs w:val="28"/>
        </w:rPr>
        <w:lastRenderedPageBreak/>
        <w:t>отсутствии соответствующих документов, который приобщается к обращению.</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3.1.2. Рассмотрение обращений.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определяет характер, сроки действий и сроки рассмотрения обращения;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определяет исполнителя поручения;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ставит исполнение поручений и рассмотрение обращения на контроль.</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w:t>
      </w:r>
      <w:proofErr w:type="gramStart"/>
      <w:r w:rsidRPr="00B6552E">
        <w:rPr>
          <w:rFonts w:ascii="Times New Roman" w:hAnsi="Times New Roman" w:cs="Times New Roman"/>
          <w:sz w:val="28"/>
          <w:szCs w:val="28"/>
        </w:rPr>
        <w:t>заявителю</w:t>
      </w:r>
      <w:proofErr w:type="gramEnd"/>
      <w:r w:rsidRPr="00B6552E">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w:t>
      </w:r>
      <w:r w:rsidR="00B6552E" w:rsidRPr="00B6552E">
        <w:rPr>
          <w:rFonts w:ascii="Times New Roman" w:hAnsi="Times New Roman" w:cs="Times New Roman"/>
          <w:sz w:val="28"/>
          <w:szCs w:val="28"/>
        </w:rPr>
        <w:t xml:space="preserve"> </w:t>
      </w:r>
      <w:proofErr w:type="spellStart"/>
      <w:r w:rsidR="00B6552E" w:rsidRPr="00B6552E">
        <w:rPr>
          <w:rFonts w:ascii="Times New Roman" w:hAnsi="Times New Roman" w:cs="Times New Roman"/>
          <w:sz w:val="28"/>
          <w:szCs w:val="28"/>
        </w:rPr>
        <w:t>Зеледеевский</w:t>
      </w:r>
      <w:proofErr w:type="spellEnd"/>
      <w:r w:rsidR="00B6552E" w:rsidRPr="00B6552E">
        <w:rPr>
          <w:rFonts w:ascii="Times New Roman" w:hAnsi="Times New Roman" w:cs="Times New Roman"/>
          <w:sz w:val="28"/>
          <w:szCs w:val="28"/>
        </w:rPr>
        <w:t xml:space="preserve"> сельсовет</w:t>
      </w:r>
      <w:r w:rsidRPr="00B6552E">
        <w:rPr>
          <w:rFonts w:ascii="Times New Roman" w:hAnsi="Times New Roman" w:cs="Times New Roman"/>
          <w:sz w:val="28"/>
          <w:szCs w:val="28"/>
        </w:rPr>
        <w:t xml:space="preserve"> передает обращение для рассмотрения по существу вместе с приложенными документами специалисту администрации.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3.1.3. Подготовка и направление ответов на обращение.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B6552E">
          <w:rPr>
            <w:rFonts w:ascii="Times New Roman" w:hAnsi="Times New Roman" w:cs="Times New Roman"/>
            <w:sz w:val="28"/>
            <w:szCs w:val="28"/>
          </w:rPr>
          <w:t>п. 2.6</w:t>
        </w:r>
      </w:hyperlink>
      <w:r w:rsidRPr="00B6552E">
        <w:rPr>
          <w:rFonts w:ascii="Times New Roman" w:hAnsi="Times New Roman" w:cs="Times New Roman"/>
          <w:sz w:val="28"/>
          <w:szCs w:val="28"/>
        </w:rPr>
        <w:t xml:space="preserve"> Административного регламента.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муниципального образования</w:t>
      </w:r>
      <w:r w:rsidR="00B6552E" w:rsidRPr="00B6552E">
        <w:rPr>
          <w:rFonts w:ascii="Times New Roman" w:hAnsi="Times New Roman" w:cs="Times New Roman"/>
          <w:sz w:val="28"/>
          <w:szCs w:val="28"/>
        </w:rPr>
        <w:t xml:space="preserve"> </w:t>
      </w:r>
      <w:proofErr w:type="spellStart"/>
      <w:r w:rsidR="00B6552E" w:rsidRPr="00B6552E">
        <w:rPr>
          <w:rFonts w:ascii="Times New Roman" w:hAnsi="Times New Roman" w:cs="Times New Roman"/>
          <w:sz w:val="28"/>
          <w:szCs w:val="28"/>
        </w:rPr>
        <w:t>Зеледеевский</w:t>
      </w:r>
      <w:proofErr w:type="spellEnd"/>
      <w:r w:rsidR="00B6552E" w:rsidRPr="00B6552E">
        <w:rPr>
          <w:rFonts w:ascii="Times New Roman" w:hAnsi="Times New Roman" w:cs="Times New Roman"/>
          <w:sz w:val="28"/>
          <w:szCs w:val="28"/>
        </w:rPr>
        <w:t xml:space="preserve"> сельсовет</w:t>
      </w:r>
      <w:r w:rsidRPr="00B6552E">
        <w:rPr>
          <w:rFonts w:ascii="Times New Roman" w:hAnsi="Times New Roman" w:cs="Times New Roman"/>
          <w:sz w:val="28"/>
          <w:szCs w:val="28"/>
        </w:rPr>
        <w:t xml:space="preserve"> либо лица, его замещающего.</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B6552E">
        <w:rPr>
          <w:rFonts w:ascii="Times New Roman" w:hAnsi="Times New Roman" w:cs="Times New Roman"/>
          <w:sz w:val="28"/>
          <w:szCs w:val="28"/>
        </w:rPr>
        <w:lastRenderedPageBreak/>
        <w:t>указанной в обращении, или в письменной форме по почтовому адресу, указанному в обращении.</w:t>
      </w:r>
    </w:p>
    <w:p w:rsidR="0017533D" w:rsidRPr="00B6552E" w:rsidRDefault="0017533D" w:rsidP="00B6552E">
      <w:pPr>
        <w:pStyle w:val="a3"/>
        <w:ind w:firstLine="851"/>
        <w:jc w:val="both"/>
        <w:rPr>
          <w:rFonts w:ascii="Times New Roman" w:hAnsi="Times New Roman" w:cs="Times New Roman"/>
          <w:sz w:val="28"/>
          <w:szCs w:val="28"/>
        </w:rPr>
      </w:pPr>
    </w:p>
    <w:p w:rsidR="0017533D" w:rsidRPr="00B6552E" w:rsidRDefault="0017533D" w:rsidP="00B6552E">
      <w:pPr>
        <w:pStyle w:val="a3"/>
        <w:ind w:firstLine="851"/>
        <w:jc w:val="both"/>
        <w:rPr>
          <w:rFonts w:ascii="Times New Roman" w:hAnsi="Times New Roman" w:cs="Times New Roman"/>
          <w:b/>
          <w:bCs/>
          <w:sz w:val="28"/>
          <w:szCs w:val="28"/>
        </w:rPr>
      </w:pPr>
      <w:r w:rsidRPr="00B6552E">
        <w:rPr>
          <w:rFonts w:ascii="Times New Roman" w:hAnsi="Times New Roman" w:cs="Times New Roman"/>
          <w:b/>
          <w:bCs/>
          <w:sz w:val="28"/>
          <w:szCs w:val="28"/>
        </w:rPr>
        <w:t xml:space="preserve">4. Формы </w:t>
      </w:r>
      <w:proofErr w:type="gramStart"/>
      <w:r w:rsidRPr="00B6552E">
        <w:rPr>
          <w:rFonts w:ascii="Times New Roman" w:hAnsi="Times New Roman" w:cs="Times New Roman"/>
          <w:b/>
          <w:bCs/>
          <w:sz w:val="28"/>
          <w:szCs w:val="28"/>
        </w:rPr>
        <w:t>контроля за</w:t>
      </w:r>
      <w:proofErr w:type="gramEnd"/>
      <w:r w:rsidRPr="00B6552E">
        <w:rPr>
          <w:rFonts w:ascii="Times New Roman" w:hAnsi="Times New Roman" w:cs="Times New Roman"/>
          <w:b/>
          <w:bCs/>
          <w:sz w:val="28"/>
          <w:szCs w:val="28"/>
        </w:rPr>
        <w:t xml:space="preserve"> исполнением</w:t>
      </w:r>
    </w:p>
    <w:p w:rsidR="0017533D" w:rsidRPr="00B6552E" w:rsidRDefault="0017533D" w:rsidP="00B6552E">
      <w:pPr>
        <w:pStyle w:val="a3"/>
        <w:ind w:firstLine="851"/>
        <w:jc w:val="both"/>
        <w:rPr>
          <w:rFonts w:ascii="Times New Roman" w:hAnsi="Times New Roman" w:cs="Times New Roman"/>
          <w:b/>
          <w:bCs/>
          <w:sz w:val="28"/>
          <w:szCs w:val="28"/>
        </w:rPr>
      </w:pPr>
      <w:r w:rsidRPr="00B6552E">
        <w:rPr>
          <w:rFonts w:ascii="Times New Roman" w:hAnsi="Times New Roman" w:cs="Times New Roman"/>
          <w:b/>
          <w:bCs/>
          <w:sz w:val="28"/>
          <w:szCs w:val="28"/>
        </w:rPr>
        <w:t>административного регламента</w:t>
      </w:r>
    </w:p>
    <w:p w:rsidR="0017533D" w:rsidRPr="00B6552E" w:rsidRDefault="0017533D" w:rsidP="00B6552E">
      <w:pPr>
        <w:pStyle w:val="a3"/>
        <w:ind w:firstLine="851"/>
        <w:jc w:val="both"/>
        <w:rPr>
          <w:rFonts w:ascii="Times New Roman" w:hAnsi="Times New Roman" w:cs="Times New Roman"/>
          <w:color w:val="FF0000"/>
          <w:sz w:val="28"/>
          <w:szCs w:val="28"/>
        </w:rPr>
      </w:pP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4.1. Текущий </w:t>
      </w:r>
      <w:proofErr w:type="gramStart"/>
      <w:r w:rsidRPr="00B6552E">
        <w:rPr>
          <w:rFonts w:ascii="Times New Roman" w:hAnsi="Times New Roman" w:cs="Times New Roman"/>
          <w:sz w:val="28"/>
          <w:szCs w:val="28"/>
        </w:rPr>
        <w:t>контроль за</w:t>
      </w:r>
      <w:proofErr w:type="gramEnd"/>
      <w:r w:rsidRPr="00B6552E">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B6552E" w:rsidRPr="00B6552E">
        <w:rPr>
          <w:rFonts w:ascii="Times New Roman" w:hAnsi="Times New Roman" w:cs="Times New Roman"/>
          <w:sz w:val="28"/>
          <w:szCs w:val="28"/>
        </w:rPr>
        <w:t xml:space="preserve">главой администрации </w:t>
      </w:r>
      <w:proofErr w:type="spellStart"/>
      <w:r w:rsidR="00B6552E" w:rsidRPr="00B6552E">
        <w:rPr>
          <w:rFonts w:ascii="Times New Roman" w:hAnsi="Times New Roman" w:cs="Times New Roman"/>
          <w:sz w:val="28"/>
          <w:szCs w:val="28"/>
        </w:rPr>
        <w:t>Зеледеевского</w:t>
      </w:r>
      <w:proofErr w:type="spellEnd"/>
      <w:r w:rsidR="00B6552E" w:rsidRPr="00B6552E">
        <w:rPr>
          <w:rFonts w:ascii="Times New Roman" w:hAnsi="Times New Roman" w:cs="Times New Roman"/>
          <w:sz w:val="28"/>
          <w:szCs w:val="28"/>
        </w:rPr>
        <w:t xml:space="preserve"> сельсовета </w:t>
      </w:r>
      <w:r w:rsidRPr="00B6552E">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муниципального образования</w:t>
      </w:r>
      <w:r w:rsidR="00B6552E" w:rsidRPr="00B6552E">
        <w:rPr>
          <w:rFonts w:ascii="Times New Roman" w:hAnsi="Times New Roman" w:cs="Times New Roman"/>
          <w:sz w:val="28"/>
          <w:szCs w:val="28"/>
        </w:rPr>
        <w:t xml:space="preserve"> </w:t>
      </w:r>
      <w:proofErr w:type="spellStart"/>
      <w:r w:rsidR="00B6552E" w:rsidRPr="00B6552E">
        <w:rPr>
          <w:rFonts w:ascii="Times New Roman" w:hAnsi="Times New Roman" w:cs="Times New Roman"/>
          <w:sz w:val="28"/>
          <w:szCs w:val="28"/>
        </w:rPr>
        <w:t>Зеледеевский</w:t>
      </w:r>
      <w:proofErr w:type="spellEnd"/>
      <w:r w:rsidR="00B6552E" w:rsidRPr="00B6552E">
        <w:rPr>
          <w:rFonts w:ascii="Times New Roman" w:hAnsi="Times New Roman" w:cs="Times New Roman"/>
          <w:sz w:val="28"/>
          <w:szCs w:val="28"/>
        </w:rPr>
        <w:t xml:space="preserve"> сельсовет</w:t>
      </w:r>
      <w:r w:rsidRPr="00B6552E">
        <w:rPr>
          <w:rFonts w:ascii="Times New Roman" w:hAnsi="Times New Roman" w:cs="Times New Roman"/>
          <w:sz w:val="28"/>
          <w:szCs w:val="28"/>
        </w:rPr>
        <w:t>.</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4.5. </w:t>
      </w:r>
      <w:proofErr w:type="gramStart"/>
      <w:r w:rsidRPr="00B6552E">
        <w:rPr>
          <w:rFonts w:ascii="Times New Roman" w:hAnsi="Times New Roman" w:cs="Times New Roman"/>
          <w:sz w:val="28"/>
          <w:szCs w:val="28"/>
        </w:rPr>
        <w:t>Контроль за</w:t>
      </w:r>
      <w:proofErr w:type="gramEnd"/>
      <w:r w:rsidRPr="00B6552E">
        <w:rPr>
          <w:rFonts w:ascii="Times New Roman" w:hAnsi="Times New Roman" w:cs="Times New Roman"/>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17533D" w:rsidRPr="00B6552E" w:rsidRDefault="0017533D" w:rsidP="00B6552E">
      <w:pPr>
        <w:pStyle w:val="a3"/>
        <w:ind w:firstLine="851"/>
        <w:jc w:val="both"/>
        <w:rPr>
          <w:rFonts w:ascii="Times New Roman" w:hAnsi="Times New Roman" w:cs="Times New Roman"/>
          <w:sz w:val="28"/>
          <w:szCs w:val="28"/>
        </w:rPr>
      </w:pPr>
      <w:proofErr w:type="gramStart"/>
      <w:r w:rsidRPr="00B6552E">
        <w:rPr>
          <w:rFonts w:ascii="Times New Roman" w:hAnsi="Times New Roman" w:cs="Times New Roman"/>
          <w:sz w:val="28"/>
          <w:szCs w:val="28"/>
        </w:rPr>
        <w:t>Контроль за</w:t>
      </w:r>
      <w:proofErr w:type="gramEnd"/>
      <w:r w:rsidRPr="00B6552E">
        <w:rPr>
          <w:rFonts w:ascii="Times New Roman" w:hAnsi="Times New Roman" w:cs="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17533D" w:rsidRPr="00B6552E" w:rsidRDefault="0017533D" w:rsidP="00B6552E">
      <w:pPr>
        <w:pStyle w:val="a3"/>
        <w:ind w:firstLine="851"/>
        <w:jc w:val="both"/>
        <w:rPr>
          <w:rFonts w:ascii="Times New Roman" w:hAnsi="Times New Roman" w:cs="Times New Roman"/>
          <w:sz w:val="28"/>
          <w:szCs w:val="28"/>
        </w:rPr>
      </w:pPr>
    </w:p>
    <w:p w:rsidR="0017533D" w:rsidRPr="00B6552E" w:rsidRDefault="0017533D" w:rsidP="00B6552E">
      <w:pPr>
        <w:pStyle w:val="a3"/>
        <w:ind w:firstLine="851"/>
        <w:jc w:val="both"/>
        <w:rPr>
          <w:rFonts w:ascii="Times New Roman" w:hAnsi="Times New Roman" w:cs="Times New Roman"/>
          <w:b/>
          <w:bCs/>
          <w:sz w:val="28"/>
          <w:szCs w:val="28"/>
        </w:rPr>
      </w:pPr>
      <w:r w:rsidRPr="00B6552E">
        <w:rPr>
          <w:rFonts w:ascii="Times New Roman" w:hAnsi="Times New Roman" w:cs="Times New Roman"/>
          <w:b/>
          <w:sz w:val="28"/>
          <w:szCs w:val="28"/>
        </w:rPr>
        <w:t>5.</w:t>
      </w:r>
      <w:r w:rsidRPr="00B6552E">
        <w:rPr>
          <w:rFonts w:ascii="Times New Roman" w:hAnsi="Times New Roman" w:cs="Times New Roman"/>
          <w:sz w:val="28"/>
          <w:szCs w:val="28"/>
        </w:rPr>
        <w:t xml:space="preserve"> </w:t>
      </w:r>
      <w:r w:rsidRPr="00B6552E">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17533D" w:rsidRPr="00B6552E" w:rsidRDefault="0017533D" w:rsidP="00B6552E">
      <w:pPr>
        <w:pStyle w:val="a3"/>
        <w:ind w:firstLine="851"/>
        <w:jc w:val="both"/>
        <w:rPr>
          <w:rFonts w:ascii="Times New Roman" w:hAnsi="Times New Roman" w:cs="Times New Roman"/>
          <w:b/>
          <w:bCs/>
          <w:sz w:val="28"/>
          <w:szCs w:val="28"/>
        </w:rPr>
      </w:pP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2) нарушение срока предоставления муниципальной услуги.</w:t>
      </w:r>
      <w:r w:rsidRPr="00B6552E">
        <w:rPr>
          <w:rFonts w:ascii="Times New Roman" w:eastAsia="Calibri" w:hAnsi="Times New Roman" w:cs="Times New Roman"/>
          <w:sz w:val="28"/>
          <w:szCs w:val="28"/>
        </w:rPr>
        <w:t xml:space="preserve"> </w:t>
      </w:r>
      <w:proofErr w:type="gramStart"/>
      <w:r w:rsidRPr="00B6552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6552E">
        <w:rPr>
          <w:rFonts w:ascii="Times New Roman" w:hAnsi="Times New Roman" w:cs="Times New Roman"/>
          <w:sz w:val="28"/>
          <w:szCs w:val="28"/>
        </w:rPr>
        <w:t>;</w:t>
      </w:r>
      <w:proofErr w:type="gramEnd"/>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7533D" w:rsidRPr="00B6552E" w:rsidRDefault="0017533D" w:rsidP="00B6552E">
      <w:pPr>
        <w:pStyle w:val="a3"/>
        <w:ind w:firstLine="851"/>
        <w:jc w:val="both"/>
        <w:rPr>
          <w:rFonts w:ascii="Times New Roman" w:hAnsi="Times New Roman" w:cs="Times New Roman"/>
          <w:sz w:val="28"/>
          <w:szCs w:val="28"/>
        </w:rPr>
      </w:pPr>
      <w:proofErr w:type="gramStart"/>
      <w:r w:rsidRPr="00B6552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6552E">
        <w:rPr>
          <w:rFonts w:ascii="Times New Roman" w:eastAsia="Calibri" w:hAnsi="Times New Roman" w:cs="Times New Roman"/>
          <w:sz w:val="28"/>
          <w:szCs w:val="28"/>
        </w:rPr>
        <w:t xml:space="preserve">законами и иными </w:t>
      </w:r>
      <w:r w:rsidRPr="00B6552E">
        <w:rPr>
          <w:rFonts w:ascii="Times New Roman" w:hAnsi="Times New Roman" w:cs="Times New Roman"/>
          <w:sz w:val="28"/>
          <w:szCs w:val="28"/>
        </w:rPr>
        <w:t>нормативными правовыми актами Красноярского края, муниципальными правовыми актами.</w:t>
      </w:r>
      <w:proofErr w:type="gramEnd"/>
      <w:r w:rsidRPr="00B6552E">
        <w:rPr>
          <w:rFonts w:ascii="Times New Roman" w:hAnsi="Times New Roman" w:cs="Times New Roman"/>
          <w:sz w:val="28"/>
          <w:szCs w:val="28"/>
        </w:rPr>
        <w:t xml:space="preserve"> </w:t>
      </w:r>
      <w:proofErr w:type="gramStart"/>
      <w:r w:rsidRPr="00B6552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6552E">
        <w:rPr>
          <w:rFonts w:ascii="Times New Roman" w:hAnsi="Times New Roman" w:cs="Times New Roman"/>
          <w:sz w:val="28"/>
          <w:szCs w:val="28"/>
        </w:rPr>
        <w:t>;</w:t>
      </w:r>
      <w:proofErr w:type="gramEnd"/>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7533D" w:rsidRPr="00B6552E" w:rsidRDefault="0017533D" w:rsidP="00B6552E">
      <w:pPr>
        <w:pStyle w:val="a3"/>
        <w:ind w:firstLine="851"/>
        <w:jc w:val="both"/>
        <w:rPr>
          <w:rFonts w:ascii="Times New Roman" w:eastAsia="Calibri" w:hAnsi="Times New Roman" w:cs="Times New Roman"/>
          <w:sz w:val="28"/>
          <w:szCs w:val="28"/>
        </w:rPr>
      </w:pPr>
      <w:proofErr w:type="gramStart"/>
      <w:r w:rsidRPr="00B6552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B6552E">
        <w:rPr>
          <w:rFonts w:ascii="Times New Roman" w:eastAsia="Calibri" w:hAnsi="Times New Roman" w:cs="Times New Roman"/>
          <w:sz w:val="28"/>
          <w:szCs w:val="28"/>
        </w:rPr>
        <w:t xml:space="preserve">многофункционального центра, работника многофункционального центра, </w:t>
      </w:r>
      <w:r w:rsidRPr="00B6552E">
        <w:rPr>
          <w:rFonts w:ascii="Times New Roman" w:eastAsia="Calibri" w:hAnsi="Times New Roman" w:cs="Times New Roman"/>
          <w:sz w:val="28"/>
          <w:szCs w:val="28"/>
        </w:rPr>
        <w:lastRenderedPageBreak/>
        <w:t xml:space="preserve">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6552E">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6552E">
        <w:rPr>
          <w:rFonts w:ascii="Times New Roman" w:hAnsi="Times New Roman" w:cs="Times New Roman"/>
          <w:sz w:val="28"/>
          <w:szCs w:val="28"/>
        </w:rPr>
        <w:t xml:space="preserve"> исправлений. </w:t>
      </w:r>
      <w:proofErr w:type="gramStart"/>
      <w:r w:rsidRPr="00B6552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7533D" w:rsidRPr="00B6552E" w:rsidRDefault="0017533D" w:rsidP="00B6552E">
      <w:pPr>
        <w:pStyle w:val="a3"/>
        <w:ind w:firstLine="851"/>
        <w:jc w:val="both"/>
        <w:rPr>
          <w:rFonts w:ascii="Times New Roman" w:eastAsia="Calibri" w:hAnsi="Times New Roman" w:cs="Times New Roman"/>
          <w:sz w:val="28"/>
          <w:szCs w:val="28"/>
        </w:rPr>
      </w:pPr>
      <w:r w:rsidRPr="00B6552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7533D" w:rsidRPr="00B6552E" w:rsidRDefault="0017533D" w:rsidP="00B6552E">
      <w:pPr>
        <w:pStyle w:val="a3"/>
        <w:ind w:firstLine="851"/>
        <w:jc w:val="both"/>
        <w:rPr>
          <w:rFonts w:ascii="Times New Roman" w:eastAsia="Calibri" w:hAnsi="Times New Roman" w:cs="Times New Roman"/>
          <w:sz w:val="28"/>
          <w:szCs w:val="28"/>
        </w:rPr>
      </w:pPr>
      <w:proofErr w:type="gramStart"/>
      <w:r w:rsidRPr="00B6552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6552E">
        <w:rPr>
          <w:rFonts w:ascii="Times New Roman" w:eastAsia="Calibri" w:hAnsi="Times New Roman" w:cs="Times New Roman"/>
          <w:sz w:val="28"/>
          <w:szCs w:val="28"/>
        </w:rPr>
        <w:t xml:space="preserve"> </w:t>
      </w:r>
      <w:proofErr w:type="gramStart"/>
      <w:r w:rsidRPr="00B6552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17533D" w:rsidRPr="00B6552E" w:rsidRDefault="0017533D" w:rsidP="00B6552E">
      <w:pPr>
        <w:pStyle w:val="a3"/>
        <w:ind w:firstLine="851"/>
        <w:jc w:val="both"/>
        <w:rPr>
          <w:rFonts w:ascii="Times New Roman" w:hAnsi="Times New Roman" w:cs="Times New Roman"/>
          <w:sz w:val="28"/>
          <w:szCs w:val="28"/>
        </w:rPr>
      </w:pPr>
      <w:proofErr w:type="gramStart"/>
      <w:r w:rsidRPr="00B6552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B6552E">
          <w:rPr>
            <w:rFonts w:ascii="Times New Roman" w:hAnsi="Times New Roman" w:cs="Times New Roman"/>
            <w:sz w:val="28"/>
            <w:szCs w:val="28"/>
          </w:rPr>
          <w:t>пунктом 4 части 1 статьи 7</w:t>
        </w:r>
      </w:hyperlink>
      <w:r w:rsidRPr="00B6552E">
        <w:rPr>
          <w:rFonts w:ascii="Times New Roman" w:hAnsi="Times New Roman" w:cs="Times New Roman"/>
          <w:sz w:val="28"/>
          <w:szCs w:val="28"/>
        </w:rPr>
        <w:t xml:space="preserve"> Федерального закона от 27.07.2010 № 210-ФЗ.</w:t>
      </w:r>
      <w:proofErr w:type="gramEnd"/>
      <w:r w:rsidRPr="00B6552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6552E">
          <w:rPr>
            <w:rFonts w:ascii="Times New Roman" w:hAnsi="Times New Roman" w:cs="Times New Roman"/>
            <w:sz w:val="28"/>
            <w:szCs w:val="28"/>
          </w:rPr>
          <w:t>частью 1.3 статьи 16</w:t>
        </w:r>
      </w:hyperlink>
      <w:r w:rsidRPr="00B6552E">
        <w:rPr>
          <w:rFonts w:ascii="Times New Roman" w:hAnsi="Times New Roman" w:cs="Times New Roman"/>
          <w:sz w:val="28"/>
          <w:szCs w:val="28"/>
        </w:rPr>
        <w:t xml:space="preserve"> Федерального закона от 27.07.2010 № 210-ФЗ.</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lastRenderedPageBreak/>
        <w:t xml:space="preserve">5.3. </w:t>
      </w:r>
      <w:proofErr w:type="gramStart"/>
      <w:r w:rsidRPr="00B6552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B6552E">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6552E">
        <w:rPr>
          <w:rFonts w:ascii="Times New Roman" w:hAnsi="Times New Roman" w:cs="Times New Roman"/>
          <w:sz w:val="28"/>
          <w:szCs w:val="28"/>
        </w:rPr>
        <w:t>.</w:t>
      </w:r>
      <w:proofErr w:type="gramEnd"/>
      <w:r w:rsidRPr="00B6552E">
        <w:rPr>
          <w:rFonts w:ascii="Times New Roman" w:hAnsi="Times New Roman" w:cs="Times New Roman"/>
          <w:sz w:val="28"/>
          <w:szCs w:val="28"/>
        </w:rPr>
        <w:t xml:space="preserve"> Жалобы на решения </w:t>
      </w:r>
      <w:r w:rsidRPr="00B6552E">
        <w:rPr>
          <w:rFonts w:ascii="Times New Roman" w:eastAsia="Calibri" w:hAnsi="Times New Roman" w:cs="Times New Roman"/>
          <w:sz w:val="28"/>
          <w:szCs w:val="28"/>
        </w:rPr>
        <w:t>и действия (бездействие) руководителя</w:t>
      </w:r>
      <w:r w:rsidRPr="00B6552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6552E">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5.4. </w:t>
      </w:r>
      <w:r w:rsidRPr="00B6552E">
        <w:rPr>
          <w:rFonts w:ascii="Times New Roman" w:hAnsi="Times New Roman" w:cs="Times New Roman"/>
          <w:iCs/>
          <w:sz w:val="28"/>
          <w:szCs w:val="28"/>
        </w:rPr>
        <w:t xml:space="preserve">Жалоба </w:t>
      </w:r>
      <w:r w:rsidRPr="00B6552E">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6552E">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6552E">
        <w:rPr>
          <w:rFonts w:ascii="Times New Roman" w:hAnsi="Times New Roman" w:cs="Times New Roman"/>
          <w:sz w:val="28"/>
          <w:szCs w:val="28"/>
        </w:rPr>
        <w:t>органа, предоставляющего муниципальную услугу</w:t>
      </w:r>
      <w:r w:rsidRPr="00B6552E">
        <w:rPr>
          <w:rFonts w:ascii="Times New Roman" w:hAnsi="Times New Roman" w:cs="Times New Roman"/>
          <w:iCs/>
          <w:sz w:val="28"/>
          <w:szCs w:val="28"/>
        </w:rPr>
        <w:t xml:space="preserve">, а также может быть принята при личном приеме заявителя. </w:t>
      </w:r>
      <w:r w:rsidRPr="00B6552E">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6552E">
        <w:rPr>
          <w:rFonts w:ascii="Times New Roman" w:eastAsia="Calibri" w:hAnsi="Times New Roman" w:cs="Times New Roman"/>
          <w:sz w:val="28"/>
          <w:szCs w:val="28"/>
        </w:rPr>
        <w:t xml:space="preserve">Жалоба на решения и действия (бездействие) организаций, предусмотренных </w:t>
      </w:r>
      <w:hyperlink r:id="rId17"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6552E">
        <w:rPr>
          <w:rFonts w:ascii="Times New Roman" w:eastAsia="Calibri" w:hAnsi="Times New Roman" w:cs="Times New Roman"/>
          <w:sz w:val="28"/>
          <w:szCs w:val="28"/>
        </w:rPr>
        <w:t xml:space="preserve"> при личном приеме заявителя.</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lastRenderedPageBreak/>
        <w:t>5.5. Жалоба должна содержать:</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B6552E">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18"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6552E">
        <w:rPr>
          <w:rFonts w:ascii="Times New Roman" w:hAnsi="Times New Roman" w:cs="Times New Roman"/>
          <w:iCs/>
          <w:sz w:val="28"/>
          <w:szCs w:val="28"/>
        </w:rPr>
        <w:t xml:space="preserve"> решения и действия (бездействие) которых обжалуются;</w:t>
      </w:r>
    </w:p>
    <w:p w:rsidR="0017533D" w:rsidRPr="00B6552E" w:rsidRDefault="0017533D" w:rsidP="00B6552E">
      <w:pPr>
        <w:pStyle w:val="a3"/>
        <w:ind w:firstLine="851"/>
        <w:jc w:val="both"/>
        <w:rPr>
          <w:rFonts w:ascii="Times New Roman" w:hAnsi="Times New Roman" w:cs="Times New Roman"/>
          <w:iCs/>
          <w:sz w:val="28"/>
          <w:szCs w:val="28"/>
        </w:rPr>
      </w:pPr>
      <w:proofErr w:type="gramStart"/>
      <w:r w:rsidRPr="00B6552E">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6552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6552E">
        <w:rPr>
          <w:rFonts w:ascii="Times New Roman" w:hAnsi="Times New Roman" w:cs="Times New Roman"/>
          <w:iCs/>
          <w:sz w:val="28"/>
          <w:szCs w:val="28"/>
        </w:rPr>
        <w:t>;</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6552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6552E">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17533D" w:rsidRPr="00B6552E" w:rsidRDefault="0017533D" w:rsidP="00B6552E">
      <w:pPr>
        <w:pStyle w:val="a3"/>
        <w:ind w:firstLine="851"/>
        <w:jc w:val="both"/>
        <w:rPr>
          <w:rFonts w:ascii="Times New Roman" w:eastAsia="Calibri" w:hAnsi="Times New Roman" w:cs="Times New Roman"/>
          <w:sz w:val="28"/>
          <w:szCs w:val="28"/>
        </w:rPr>
      </w:pPr>
      <w:r w:rsidRPr="00B6552E">
        <w:rPr>
          <w:rFonts w:ascii="Times New Roman" w:hAnsi="Times New Roman" w:cs="Times New Roman"/>
          <w:iCs/>
          <w:sz w:val="28"/>
          <w:szCs w:val="28"/>
        </w:rPr>
        <w:t xml:space="preserve">5.6. </w:t>
      </w:r>
      <w:proofErr w:type="gramStart"/>
      <w:r w:rsidRPr="00B6552E">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6552E">
        <w:rPr>
          <w:rFonts w:ascii="Times New Roman" w:eastAsia="Calibri" w:hAnsi="Times New Roman" w:cs="Times New Roman"/>
          <w:sz w:val="28"/>
          <w:szCs w:val="28"/>
        </w:rPr>
        <w:t xml:space="preserve">, предусмотренных </w:t>
      </w:r>
      <w:hyperlink r:id="rId22" w:history="1">
        <w:r w:rsidRPr="00B6552E">
          <w:rPr>
            <w:rFonts w:ascii="Times New Roman" w:eastAsia="Calibri" w:hAnsi="Times New Roman" w:cs="Times New Roman"/>
            <w:sz w:val="28"/>
            <w:szCs w:val="28"/>
          </w:rPr>
          <w:t>частью 1.1 статьи 16</w:t>
        </w:r>
      </w:hyperlink>
      <w:r w:rsidRPr="00B6552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 xml:space="preserve">5.7. По результатам рассмотрения жалобы </w:t>
      </w:r>
      <w:r w:rsidRPr="00B6552E">
        <w:rPr>
          <w:rFonts w:ascii="Times New Roman" w:hAnsi="Times New Roman" w:cs="Times New Roman"/>
          <w:sz w:val="28"/>
          <w:szCs w:val="28"/>
        </w:rPr>
        <w:t>принимается</w:t>
      </w:r>
      <w:r w:rsidRPr="00B6552E">
        <w:rPr>
          <w:rFonts w:ascii="Times New Roman" w:hAnsi="Times New Roman" w:cs="Times New Roman"/>
          <w:iCs/>
          <w:sz w:val="28"/>
          <w:szCs w:val="28"/>
        </w:rPr>
        <w:t xml:space="preserve"> одно из следующих решений:</w:t>
      </w:r>
    </w:p>
    <w:p w:rsidR="0017533D" w:rsidRPr="00B6552E" w:rsidRDefault="0017533D" w:rsidP="00B6552E">
      <w:pPr>
        <w:pStyle w:val="a3"/>
        <w:ind w:firstLine="851"/>
        <w:jc w:val="both"/>
        <w:rPr>
          <w:rFonts w:ascii="Times New Roman" w:hAnsi="Times New Roman" w:cs="Times New Roman"/>
          <w:iCs/>
          <w:sz w:val="28"/>
          <w:szCs w:val="28"/>
        </w:rPr>
      </w:pPr>
      <w:proofErr w:type="gramStart"/>
      <w:r w:rsidRPr="00B6552E">
        <w:rPr>
          <w:rFonts w:ascii="Times New Roman" w:hAnsi="Times New Roman" w:cs="Times New Roman"/>
          <w:i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2) в удовлетворении жалобы отказывается.</w:t>
      </w:r>
    </w:p>
    <w:p w:rsidR="0017533D" w:rsidRPr="00B6552E" w:rsidRDefault="0017533D" w:rsidP="00B6552E">
      <w:pPr>
        <w:pStyle w:val="a3"/>
        <w:ind w:firstLine="851"/>
        <w:jc w:val="both"/>
        <w:rPr>
          <w:rFonts w:ascii="Times New Roman" w:hAnsi="Times New Roman" w:cs="Times New Roman"/>
          <w:iCs/>
          <w:sz w:val="28"/>
          <w:szCs w:val="28"/>
        </w:rPr>
      </w:pPr>
      <w:r w:rsidRPr="00B6552E">
        <w:rPr>
          <w:rFonts w:ascii="Times New Roman" w:hAnsi="Times New Roman" w:cs="Times New Roman"/>
          <w:iCs/>
          <w:sz w:val="28"/>
          <w:szCs w:val="28"/>
        </w:rPr>
        <w:t xml:space="preserve">5.8. Не позднее дня, следующего за днем принятия решения, указанного в </w:t>
      </w:r>
      <w:hyperlink r:id="rId23" w:history="1">
        <w:r w:rsidRPr="00B6552E">
          <w:rPr>
            <w:rFonts w:ascii="Times New Roman" w:hAnsi="Times New Roman" w:cs="Times New Roman"/>
            <w:iCs/>
            <w:sz w:val="28"/>
            <w:szCs w:val="28"/>
          </w:rPr>
          <w:t>пункте 5.7</w:t>
        </w:r>
      </w:hyperlink>
      <w:r w:rsidRPr="00B6552E">
        <w:rPr>
          <w:rFonts w:ascii="Times New Roman" w:hAnsi="Times New Roman" w:cs="Times New Roman"/>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5.9. </w:t>
      </w:r>
      <w:proofErr w:type="gramStart"/>
      <w:r w:rsidRPr="00B6552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B6552E">
        <w:rPr>
          <w:rFonts w:ascii="Times New Roman" w:hAnsi="Times New Roman" w:cs="Times New Roman"/>
          <w:sz w:val="28"/>
          <w:szCs w:val="28"/>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6552E">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5.10. В случае признания </w:t>
      </w:r>
      <w:proofErr w:type="gramStart"/>
      <w:r w:rsidRPr="00B6552E">
        <w:rPr>
          <w:rFonts w:ascii="Times New Roman" w:hAnsi="Times New Roman" w:cs="Times New Roman"/>
          <w:sz w:val="28"/>
          <w:szCs w:val="28"/>
        </w:rPr>
        <w:t>жалобы</w:t>
      </w:r>
      <w:proofErr w:type="gramEnd"/>
      <w:r w:rsidRPr="00B6552E">
        <w:rPr>
          <w:rFonts w:ascii="Times New Roman" w:hAnsi="Times New Roman" w:cs="Times New Roman"/>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533D" w:rsidRPr="00B6552E" w:rsidRDefault="0017533D" w:rsidP="00B6552E">
      <w:pPr>
        <w:pStyle w:val="a3"/>
        <w:ind w:firstLine="851"/>
        <w:jc w:val="both"/>
        <w:rPr>
          <w:rFonts w:ascii="Times New Roman" w:hAnsi="Times New Roman" w:cs="Times New Roman"/>
          <w:sz w:val="28"/>
          <w:szCs w:val="28"/>
        </w:rPr>
      </w:pPr>
      <w:r w:rsidRPr="00B6552E">
        <w:rPr>
          <w:rFonts w:ascii="Times New Roman" w:hAnsi="Times New Roman" w:cs="Times New Roman"/>
          <w:sz w:val="28"/>
          <w:szCs w:val="28"/>
        </w:rPr>
        <w:t xml:space="preserve">5.11. В случае установления в ходе или по результатам </w:t>
      </w:r>
      <w:proofErr w:type="gramStart"/>
      <w:r w:rsidRPr="00B655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6552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533D" w:rsidRPr="00B6552E" w:rsidRDefault="0017533D" w:rsidP="00B6552E">
      <w:pPr>
        <w:pStyle w:val="a3"/>
        <w:ind w:firstLine="851"/>
        <w:jc w:val="both"/>
        <w:rPr>
          <w:rFonts w:ascii="Times New Roman" w:hAnsi="Times New Roman" w:cs="Times New Roman"/>
          <w:sz w:val="28"/>
          <w:szCs w:val="28"/>
        </w:rPr>
      </w:pPr>
    </w:p>
    <w:p w:rsidR="0017533D" w:rsidRPr="006A2325" w:rsidRDefault="0017533D" w:rsidP="0017533D">
      <w:pPr>
        <w:autoSpaceDE w:val="0"/>
        <w:autoSpaceDN w:val="0"/>
        <w:adjustRightInd w:val="0"/>
        <w:ind w:firstLine="709"/>
        <w:jc w:val="both"/>
        <w:rPr>
          <w:sz w:val="28"/>
          <w:szCs w:val="28"/>
        </w:rPr>
      </w:pPr>
    </w:p>
    <w:p w:rsidR="0017533D" w:rsidRPr="006A2325" w:rsidRDefault="0017533D" w:rsidP="0017533D">
      <w:pPr>
        <w:autoSpaceDE w:val="0"/>
        <w:autoSpaceDN w:val="0"/>
        <w:adjustRightInd w:val="0"/>
        <w:ind w:firstLine="709"/>
        <w:jc w:val="both"/>
        <w:rPr>
          <w:color w:val="FF0000"/>
          <w:sz w:val="28"/>
          <w:szCs w:val="28"/>
        </w:rPr>
      </w:pPr>
    </w:p>
    <w:p w:rsidR="0017533D" w:rsidRPr="006A2325" w:rsidRDefault="0017533D" w:rsidP="0017533D">
      <w:pPr>
        <w:autoSpaceDE w:val="0"/>
        <w:autoSpaceDN w:val="0"/>
        <w:adjustRightInd w:val="0"/>
        <w:ind w:firstLine="709"/>
        <w:jc w:val="center"/>
        <w:outlineLvl w:val="1"/>
        <w:rPr>
          <w:i/>
          <w:sz w:val="28"/>
          <w:szCs w:val="28"/>
        </w:rPr>
      </w:pPr>
      <w:r w:rsidRPr="006A2325">
        <w:rPr>
          <w:i/>
          <w:sz w:val="28"/>
          <w:szCs w:val="28"/>
        </w:rPr>
        <w:t>*. Особенности организации предоставления муниципальных услуг в многофункциональных центрах</w:t>
      </w:r>
    </w:p>
    <w:p w:rsidR="0017533D" w:rsidRPr="006A2325" w:rsidRDefault="0017533D" w:rsidP="0017533D">
      <w:pPr>
        <w:autoSpaceDE w:val="0"/>
        <w:autoSpaceDN w:val="0"/>
        <w:adjustRightInd w:val="0"/>
        <w:ind w:firstLine="709"/>
        <w:jc w:val="both"/>
        <w:outlineLvl w:val="1"/>
        <w:rPr>
          <w:i/>
          <w:sz w:val="28"/>
          <w:szCs w:val="28"/>
        </w:rPr>
      </w:pP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 xml:space="preserve">*.1. </w:t>
      </w:r>
      <w:proofErr w:type="gramStart"/>
      <w:r w:rsidRPr="006A2325">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A2325">
        <w:rPr>
          <w:bCs/>
          <w:i/>
          <w:sz w:val="28"/>
          <w:szCs w:val="28"/>
        </w:rPr>
        <w:t xml:space="preserve">организации предоставления государственных и </w:t>
      </w:r>
      <w:r w:rsidRPr="006A2325">
        <w:rPr>
          <w:bCs/>
          <w:i/>
          <w:sz w:val="28"/>
          <w:szCs w:val="28"/>
        </w:rPr>
        <w:lastRenderedPageBreak/>
        <w:t>муниципальных услуг»</w:t>
      </w:r>
      <w:r w:rsidRPr="006A2325">
        <w:rPr>
          <w:i/>
          <w:sz w:val="28"/>
          <w:szCs w:val="28"/>
        </w:rPr>
        <w:t xml:space="preserve">, Постановлением </w:t>
      </w:r>
      <w:r w:rsidRPr="006A2325">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6A2325">
        <w:rPr>
          <w:i/>
          <w:sz w:val="28"/>
          <w:szCs w:val="28"/>
        </w:rPr>
        <w:t xml:space="preserve"> муниципальными правовыми актами по принципу «одного</w:t>
      </w:r>
      <w:proofErr w:type="gramEnd"/>
      <w:r w:rsidRPr="006A2325">
        <w:rPr>
          <w:i/>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*.2. Многофункциональные центры в соответствии с соглашениями о взаимодействии осуществляют:</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1) приём запросов о предоставлении муниципальных услуг</w:t>
      </w:r>
      <w:r>
        <w:rPr>
          <w:i/>
          <w:sz w:val="28"/>
          <w:szCs w:val="28"/>
        </w:rPr>
        <w:t>,</w:t>
      </w:r>
      <w:r>
        <w:rPr>
          <w:i/>
          <w:iCs/>
          <w:sz w:val="28"/>
          <w:szCs w:val="28"/>
        </w:rPr>
        <w:t xml:space="preserve"> а также прием комплексных запросов</w:t>
      </w:r>
      <w:r w:rsidRPr="006A2325">
        <w:rPr>
          <w:i/>
          <w:sz w:val="28"/>
          <w:szCs w:val="28"/>
        </w:rPr>
        <w:t>;</w:t>
      </w:r>
    </w:p>
    <w:p w:rsidR="0017533D" w:rsidRDefault="0017533D" w:rsidP="0017533D">
      <w:pPr>
        <w:autoSpaceDE w:val="0"/>
        <w:autoSpaceDN w:val="0"/>
        <w:adjustRightInd w:val="0"/>
        <w:ind w:firstLine="709"/>
        <w:jc w:val="both"/>
        <w:rPr>
          <w:i/>
          <w:sz w:val="28"/>
          <w:szCs w:val="28"/>
        </w:rPr>
      </w:pPr>
      <w:r w:rsidRPr="006A2325">
        <w:rPr>
          <w:i/>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6A2325">
        <w:rPr>
          <w:sz w:val="28"/>
          <w:szCs w:val="28"/>
        </w:rPr>
        <w:t xml:space="preserve"> </w:t>
      </w:r>
      <w:r w:rsidRPr="006A2325">
        <w:rPr>
          <w:i/>
          <w:sz w:val="28"/>
          <w:szCs w:val="28"/>
        </w:rPr>
        <w:t>в том числе с использованием информационно-технологической и коммуникационной инфраструктуры;</w:t>
      </w:r>
    </w:p>
    <w:p w:rsidR="0017533D" w:rsidRPr="00F45F47" w:rsidRDefault="0017533D" w:rsidP="0017533D">
      <w:pPr>
        <w:autoSpaceDE w:val="0"/>
        <w:autoSpaceDN w:val="0"/>
        <w:adjustRightInd w:val="0"/>
        <w:ind w:firstLine="709"/>
        <w:jc w:val="both"/>
        <w:rPr>
          <w:i/>
          <w:iCs/>
          <w:sz w:val="28"/>
          <w:szCs w:val="28"/>
        </w:rPr>
      </w:pPr>
      <w:proofErr w:type="gramStart"/>
      <w:r>
        <w:rPr>
          <w: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Pr>
          <w: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w:t>
      </w:r>
      <w:r>
        <w:rPr>
          <w:i/>
          <w:iCs/>
          <w:sz w:val="28"/>
          <w:szCs w:val="28"/>
        </w:rPr>
        <w:lastRenderedPageBreak/>
        <w:t>комплексном запросе), направление указанных заявлений и комплектов документов в органы, предоставляющие муниципальные услуги;</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3) представление интересов органов, предоставляющих муниципальные услуги, при взаимодействии с заявителями;</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4) информирование заявителей о порядке предоставления муниципальных услуг</w:t>
      </w:r>
      <w:proofErr w:type="gramStart"/>
      <w:r w:rsidRPr="006A2325">
        <w:rPr>
          <w:i/>
          <w:sz w:val="28"/>
          <w:szCs w:val="28"/>
        </w:rPr>
        <w:t xml:space="preserve"> </w:t>
      </w:r>
      <w:r>
        <w:rPr>
          <w:i/>
          <w:sz w:val="28"/>
          <w:szCs w:val="28"/>
        </w:rPr>
        <w:t>,</w:t>
      </w:r>
      <w:proofErr w:type="gramEnd"/>
      <w:r w:rsidRPr="00AE2472">
        <w:rPr>
          <w:i/>
          <w:iCs/>
          <w:sz w:val="28"/>
          <w:szCs w:val="28"/>
        </w:rPr>
        <w:t xml:space="preserve"> </w:t>
      </w:r>
      <w:r>
        <w:rPr>
          <w:i/>
          <w:iCs/>
          <w:sz w:val="28"/>
          <w:szCs w:val="28"/>
        </w:rPr>
        <w:t xml:space="preserve">в том числе посредством комплексного запроса, </w:t>
      </w:r>
      <w:r w:rsidRPr="006A2325">
        <w:rPr>
          <w:i/>
          <w:sz w:val="28"/>
          <w:szCs w:val="28"/>
        </w:rPr>
        <w:t xml:space="preserve">в многофункциональных центрах, о ходе выполнения запросов о предоставлении муниципальных услуг, </w:t>
      </w:r>
      <w:r>
        <w:rPr>
          <w:i/>
          <w:iCs/>
          <w:sz w:val="28"/>
          <w:szCs w:val="28"/>
        </w:rPr>
        <w:t>комплексных запросов,</w:t>
      </w:r>
      <w:r w:rsidRPr="00A57A98">
        <w:rPr>
          <w:i/>
          <w:sz w:val="28"/>
          <w:szCs w:val="28"/>
        </w:rPr>
        <w:t xml:space="preserve"> </w:t>
      </w:r>
      <w:r w:rsidRPr="006A2325">
        <w:rPr>
          <w:i/>
          <w:sz w:val="28"/>
          <w:szCs w:val="28"/>
        </w:rPr>
        <w:t>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7533D" w:rsidRDefault="0017533D" w:rsidP="0017533D">
      <w:pPr>
        <w:autoSpaceDE w:val="0"/>
        <w:autoSpaceDN w:val="0"/>
        <w:adjustRightInd w:val="0"/>
        <w:ind w:firstLine="709"/>
        <w:jc w:val="both"/>
        <w:rPr>
          <w:i/>
          <w:sz w:val="28"/>
          <w:szCs w:val="28"/>
        </w:rPr>
      </w:pPr>
      <w:r w:rsidRPr="006A2325">
        <w:rPr>
          <w:i/>
          <w:sz w:val="28"/>
          <w:szCs w:val="28"/>
        </w:rPr>
        <w:t xml:space="preserve">6) выдачу заявителям документов </w:t>
      </w:r>
      <w:r>
        <w:rPr>
          <w:i/>
          <w:iCs/>
          <w:sz w:val="28"/>
          <w:szCs w:val="28"/>
        </w:rPr>
        <w:t>полученных от</w:t>
      </w:r>
      <w:r w:rsidRPr="00A57A98">
        <w:rPr>
          <w:i/>
          <w:sz w:val="28"/>
          <w:szCs w:val="28"/>
        </w:rPr>
        <w:t xml:space="preserve"> </w:t>
      </w:r>
      <w:r w:rsidRPr="006A2325">
        <w:rPr>
          <w:i/>
          <w:sz w:val="28"/>
          <w:szCs w:val="28"/>
        </w:rPr>
        <w:t>органов, предоставляющих муниципальные услуги, по результатам предоставления муниципальных услуг,</w:t>
      </w:r>
      <w:r w:rsidRPr="00F45F47">
        <w:rPr>
          <w:i/>
          <w:iCs/>
          <w:sz w:val="28"/>
          <w:szCs w:val="28"/>
        </w:rPr>
        <w:t xml:space="preserve"> </w:t>
      </w:r>
      <w:r>
        <w:rPr>
          <w:i/>
          <w:iCs/>
          <w:sz w:val="28"/>
          <w:szCs w:val="28"/>
        </w:rPr>
        <w:t>а также по результатам предоставления муниципальных услуг, указанных в комплексном запросе,</w:t>
      </w:r>
      <w:r w:rsidRPr="006A2325">
        <w:rPr>
          <w:i/>
          <w:sz w:val="28"/>
          <w:szCs w:val="28"/>
        </w:rPr>
        <w:t xml:space="preserve"> если иное не предусмотрено законодательством Российской Федерации;</w:t>
      </w:r>
    </w:p>
    <w:p w:rsidR="0017533D" w:rsidRPr="006A2325" w:rsidRDefault="0017533D" w:rsidP="0017533D">
      <w:pPr>
        <w:autoSpaceDE w:val="0"/>
        <w:autoSpaceDN w:val="0"/>
        <w:adjustRightInd w:val="0"/>
        <w:ind w:firstLine="709"/>
        <w:jc w:val="both"/>
        <w:rPr>
          <w:i/>
          <w:sz w:val="28"/>
          <w:szCs w:val="28"/>
        </w:rPr>
      </w:pPr>
      <w:r>
        <w:rPr>
          <w:i/>
          <w:sz w:val="28"/>
          <w:szCs w:val="28"/>
        </w:rPr>
        <w:t>6.1)</w:t>
      </w:r>
      <w:r w:rsidRPr="006A2325">
        <w:rPr>
          <w:i/>
          <w:sz w:val="28"/>
          <w:szCs w:val="28"/>
        </w:rPr>
        <w:t xml:space="preserve">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7533D" w:rsidRDefault="0017533D" w:rsidP="0017533D">
      <w:pPr>
        <w:autoSpaceDE w:val="0"/>
        <w:autoSpaceDN w:val="0"/>
        <w:adjustRightInd w:val="0"/>
        <w:ind w:firstLine="709"/>
        <w:jc w:val="both"/>
        <w:outlineLvl w:val="1"/>
        <w:rPr>
          <w:i/>
          <w:iCs/>
          <w:sz w:val="28"/>
          <w:szCs w:val="28"/>
        </w:rPr>
      </w:pPr>
      <w:proofErr w:type="gramStart"/>
      <w:r>
        <w:rPr>
          <w:i/>
          <w:iCs/>
          <w:sz w:val="28"/>
          <w:szCs w:val="28"/>
        </w:rPr>
        <w:t>7</w:t>
      </w:r>
      <w:r w:rsidRPr="006A2325">
        <w:rPr>
          <w:i/>
          <w:iCs/>
          <w:sz w:val="28"/>
          <w:szCs w:val="28"/>
        </w:rPr>
        <w:t xml:space="preserve">)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w:t>
      </w:r>
      <w:r w:rsidRPr="006A2325">
        <w:rPr>
          <w:i/>
          <w:iCs/>
          <w:sz w:val="28"/>
          <w:szCs w:val="28"/>
        </w:rPr>
        <w:lastRenderedPageBreak/>
        <w:t>информационных систем, в соответствии с требованиями</w:t>
      </w:r>
      <w:r w:rsidRPr="006A2325">
        <w:rPr>
          <w:iCs/>
          <w:sz w:val="28"/>
          <w:szCs w:val="28"/>
        </w:rPr>
        <w:t>,</w:t>
      </w:r>
      <w:r w:rsidRPr="006A2325">
        <w:rPr>
          <w:i/>
          <w:iCs/>
          <w:sz w:val="28"/>
          <w:szCs w:val="28"/>
        </w:rPr>
        <w:t xml:space="preserve"> установленными Правительством Российской Федерации;</w:t>
      </w:r>
      <w:proofErr w:type="gramEnd"/>
    </w:p>
    <w:p w:rsidR="0017533D" w:rsidRPr="006A2325" w:rsidRDefault="0017533D" w:rsidP="0017533D">
      <w:pPr>
        <w:autoSpaceDE w:val="0"/>
        <w:autoSpaceDN w:val="0"/>
        <w:adjustRightInd w:val="0"/>
        <w:ind w:firstLine="709"/>
        <w:jc w:val="both"/>
        <w:rPr>
          <w:i/>
          <w:iCs/>
          <w:sz w:val="28"/>
          <w:szCs w:val="28"/>
        </w:rPr>
      </w:pPr>
      <w:r>
        <w:rPr>
          <w:i/>
          <w:iCs/>
          <w:sz w:val="28"/>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7533D" w:rsidRPr="006A2325" w:rsidRDefault="0017533D" w:rsidP="0017533D">
      <w:pPr>
        <w:autoSpaceDE w:val="0"/>
        <w:autoSpaceDN w:val="0"/>
        <w:adjustRightInd w:val="0"/>
        <w:ind w:firstLine="709"/>
        <w:jc w:val="both"/>
        <w:outlineLvl w:val="1"/>
        <w:rPr>
          <w:i/>
          <w:sz w:val="28"/>
          <w:szCs w:val="28"/>
        </w:rPr>
      </w:pPr>
      <w:r>
        <w:rPr>
          <w:i/>
          <w:sz w:val="28"/>
          <w:szCs w:val="28"/>
        </w:rPr>
        <w:t>8</w:t>
      </w:r>
      <w:r w:rsidRPr="006A2325">
        <w:rPr>
          <w:i/>
          <w:sz w:val="28"/>
          <w:szCs w:val="28"/>
        </w:rPr>
        <w:t>) иные функции, указанные в соглашении о взаимодействии.</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*.3. При реализации своих функций многофункциональные центры не вправе требовать от заявителя:</w:t>
      </w:r>
    </w:p>
    <w:p w:rsidR="0017533D" w:rsidRPr="006A2325" w:rsidRDefault="0017533D" w:rsidP="0017533D">
      <w:pPr>
        <w:autoSpaceDE w:val="0"/>
        <w:autoSpaceDN w:val="0"/>
        <w:adjustRightInd w:val="0"/>
        <w:ind w:firstLine="709"/>
        <w:jc w:val="both"/>
        <w:rPr>
          <w:i/>
          <w:iCs/>
          <w:sz w:val="28"/>
          <w:szCs w:val="28"/>
        </w:rPr>
      </w:pPr>
      <w:r w:rsidRPr="006A2325">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33D" w:rsidRPr="006A2325" w:rsidRDefault="0017533D" w:rsidP="0017533D">
      <w:pPr>
        <w:autoSpaceDE w:val="0"/>
        <w:autoSpaceDN w:val="0"/>
        <w:adjustRightInd w:val="0"/>
        <w:ind w:firstLine="709"/>
        <w:jc w:val="both"/>
        <w:rPr>
          <w:i/>
          <w:iCs/>
          <w:sz w:val="28"/>
          <w:szCs w:val="28"/>
        </w:rPr>
      </w:pPr>
      <w:proofErr w:type="gramStart"/>
      <w:r w:rsidRPr="006A2325">
        <w:rPr>
          <w:i/>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6A2325">
          <w:rPr>
            <w:i/>
            <w:iCs/>
            <w:sz w:val="28"/>
            <w:szCs w:val="28"/>
          </w:rPr>
          <w:t>частью 6 статьи 7</w:t>
        </w:r>
        <w:proofErr w:type="gramEnd"/>
      </w:hyperlink>
      <w:r w:rsidRPr="006A2325">
        <w:rPr>
          <w:i/>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17533D" w:rsidRPr="006A2325" w:rsidRDefault="0017533D" w:rsidP="0017533D">
      <w:pPr>
        <w:autoSpaceDE w:val="0"/>
        <w:autoSpaceDN w:val="0"/>
        <w:adjustRightInd w:val="0"/>
        <w:ind w:firstLine="709"/>
        <w:jc w:val="both"/>
        <w:rPr>
          <w:i/>
          <w:iCs/>
          <w:sz w:val="28"/>
          <w:szCs w:val="28"/>
        </w:rPr>
      </w:pPr>
      <w:proofErr w:type="gramStart"/>
      <w:r w:rsidRPr="006A2325">
        <w:rPr>
          <w:i/>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6A2325">
          <w:rPr>
            <w:i/>
            <w:iCs/>
            <w:sz w:val="28"/>
            <w:szCs w:val="28"/>
          </w:rPr>
          <w:t>части 1 статьи 9</w:t>
        </w:r>
      </w:hyperlink>
      <w:r w:rsidRPr="006A2325">
        <w:rPr>
          <w:i/>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lastRenderedPageBreak/>
        <w:t xml:space="preserve"> *.4. При реализации своих функций в соответствии с соглашениями о взаимодействии многофункциональный центр обязан:</w:t>
      </w:r>
    </w:p>
    <w:p w:rsidR="0017533D" w:rsidRPr="006A2325" w:rsidRDefault="0017533D" w:rsidP="0017533D">
      <w:pPr>
        <w:autoSpaceDE w:val="0"/>
        <w:autoSpaceDN w:val="0"/>
        <w:adjustRightInd w:val="0"/>
        <w:ind w:firstLine="709"/>
        <w:jc w:val="both"/>
        <w:outlineLvl w:val="1"/>
        <w:rPr>
          <w:i/>
          <w:iCs/>
          <w:sz w:val="28"/>
          <w:szCs w:val="28"/>
        </w:rPr>
      </w:pPr>
      <w:proofErr w:type="gramStart"/>
      <w:r w:rsidRPr="006A2325">
        <w:rPr>
          <w:i/>
          <w:sz w:val="28"/>
          <w:szCs w:val="28"/>
        </w:rPr>
        <w:t>1</w:t>
      </w:r>
      <w:r w:rsidRPr="006A2325">
        <w:rPr>
          <w:b/>
          <w:bCs/>
          <w:i/>
          <w:iCs/>
        </w:rPr>
        <w:t xml:space="preserve"> </w:t>
      </w:r>
      <w:r w:rsidRPr="006A2325">
        <w:rPr>
          <w:i/>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 xml:space="preserve">2) обеспечивать защиту информации, доступ к которой ограничен в соответствии с федеральным </w:t>
      </w:r>
      <w:hyperlink r:id="rId26" w:history="1">
        <w:r w:rsidRPr="006A2325">
          <w:rPr>
            <w:i/>
            <w:sz w:val="28"/>
            <w:szCs w:val="28"/>
          </w:rPr>
          <w:t>законом</w:t>
        </w:r>
      </w:hyperlink>
      <w:r w:rsidRPr="006A2325">
        <w:rPr>
          <w:i/>
          <w:sz w:val="28"/>
          <w:szCs w:val="28"/>
        </w:rPr>
        <w:t>, а также соблюдать режим обработки и использования персональных данных;</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3) соблюдать требования соглашений о взаимодействии;</w:t>
      </w:r>
    </w:p>
    <w:p w:rsidR="0017533D" w:rsidRPr="006A2325" w:rsidRDefault="0017533D" w:rsidP="0017533D">
      <w:pPr>
        <w:autoSpaceDE w:val="0"/>
        <w:autoSpaceDN w:val="0"/>
        <w:adjustRightInd w:val="0"/>
        <w:ind w:firstLine="709"/>
        <w:jc w:val="both"/>
        <w:rPr>
          <w:i/>
          <w:iCs/>
          <w:sz w:val="28"/>
          <w:szCs w:val="28"/>
        </w:rPr>
      </w:pPr>
      <w:r w:rsidRPr="006A2325">
        <w:rPr>
          <w:i/>
          <w:sz w:val="28"/>
          <w:szCs w:val="28"/>
        </w:rPr>
        <w:t xml:space="preserve">4) </w:t>
      </w:r>
      <w:r w:rsidRPr="006A2325">
        <w:rPr>
          <w:i/>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sidRPr="006A2325">
          <w:rPr>
            <w:i/>
            <w:iCs/>
            <w:sz w:val="28"/>
            <w:szCs w:val="28"/>
          </w:rPr>
          <w:t>частью 1 статьи 1</w:t>
        </w:r>
      </w:hyperlink>
      <w:r w:rsidRPr="006A2325">
        <w:rPr>
          <w:i/>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7533D" w:rsidRPr="006A2325" w:rsidRDefault="0017533D" w:rsidP="0017533D">
      <w:pPr>
        <w:autoSpaceDE w:val="0"/>
        <w:autoSpaceDN w:val="0"/>
        <w:adjustRightInd w:val="0"/>
        <w:ind w:firstLine="709"/>
        <w:jc w:val="both"/>
        <w:rPr>
          <w:i/>
          <w:iCs/>
          <w:sz w:val="28"/>
          <w:szCs w:val="28"/>
        </w:rPr>
      </w:pPr>
      <w:r w:rsidRPr="006A2325">
        <w:rPr>
          <w:i/>
          <w:iCs/>
          <w:sz w:val="28"/>
          <w:szCs w:val="28"/>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7533D" w:rsidRPr="006A2325" w:rsidRDefault="0017533D" w:rsidP="0017533D">
      <w:pPr>
        <w:autoSpaceDE w:val="0"/>
        <w:autoSpaceDN w:val="0"/>
        <w:adjustRightInd w:val="0"/>
        <w:ind w:firstLine="709"/>
        <w:jc w:val="both"/>
        <w:outlineLvl w:val="1"/>
        <w:rPr>
          <w:i/>
          <w:sz w:val="28"/>
          <w:szCs w:val="28"/>
        </w:rPr>
      </w:pPr>
    </w:p>
    <w:p w:rsidR="0017533D" w:rsidRPr="006A2325" w:rsidRDefault="0017533D" w:rsidP="0017533D">
      <w:pPr>
        <w:autoSpaceDE w:val="0"/>
        <w:autoSpaceDN w:val="0"/>
        <w:adjustRightInd w:val="0"/>
        <w:ind w:firstLine="709"/>
        <w:jc w:val="center"/>
        <w:outlineLvl w:val="0"/>
        <w:rPr>
          <w:bCs/>
          <w:i/>
          <w:sz w:val="28"/>
          <w:szCs w:val="28"/>
        </w:rPr>
      </w:pPr>
      <w:r w:rsidRPr="006A2325">
        <w:rPr>
          <w:bCs/>
          <w:i/>
          <w:sz w:val="28"/>
          <w:szCs w:val="28"/>
        </w:rPr>
        <w:t>*. Использование информационно-телекоммуникационных технологий</w:t>
      </w:r>
    </w:p>
    <w:p w:rsidR="0017533D" w:rsidRPr="006A2325" w:rsidRDefault="0017533D" w:rsidP="0017533D">
      <w:pPr>
        <w:autoSpaceDE w:val="0"/>
        <w:autoSpaceDN w:val="0"/>
        <w:adjustRightInd w:val="0"/>
        <w:ind w:firstLine="709"/>
        <w:jc w:val="center"/>
        <w:outlineLvl w:val="0"/>
        <w:rPr>
          <w:bCs/>
          <w:i/>
          <w:sz w:val="28"/>
          <w:szCs w:val="28"/>
        </w:rPr>
      </w:pPr>
      <w:r w:rsidRPr="006A2325">
        <w:rPr>
          <w:bCs/>
          <w:i/>
          <w:sz w:val="28"/>
          <w:szCs w:val="28"/>
        </w:rPr>
        <w:t>при предоставлении муниципальных услуг</w:t>
      </w:r>
    </w:p>
    <w:p w:rsidR="0017533D" w:rsidRPr="006A2325" w:rsidRDefault="0017533D" w:rsidP="0017533D">
      <w:pPr>
        <w:autoSpaceDE w:val="0"/>
        <w:autoSpaceDN w:val="0"/>
        <w:adjustRightInd w:val="0"/>
        <w:ind w:firstLine="709"/>
        <w:jc w:val="both"/>
        <w:outlineLvl w:val="0"/>
        <w:rPr>
          <w:i/>
          <w:sz w:val="28"/>
          <w:szCs w:val="28"/>
        </w:rPr>
      </w:pP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7533D" w:rsidRPr="006A2325" w:rsidRDefault="0017533D" w:rsidP="0017533D">
      <w:pPr>
        <w:autoSpaceDE w:val="0"/>
        <w:autoSpaceDN w:val="0"/>
        <w:adjustRightInd w:val="0"/>
        <w:ind w:firstLine="709"/>
        <w:jc w:val="both"/>
        <w:outlineLvl w:val="1"/>
        <w:rPr>
          <w:i/>
          <w:sz w:val="28"/>
          <w:szCs w:val="28"/>
        </w:rPr>
      </w:pPr>
      <w:r w:rsidRPr="006A2325">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8" w:history="1">
        <w:r w:rsidRPr="006A2325">
          <w:rPr>
            <w:i/>
            <w:sz w:val="28"/>
            <w:szCs w:val="28"/>
          </w:rPr>
          <w:t>требования</w:t>
        </w:r>
      </w:hyperlink>
      <w:r w:rsidRPr="006A2325">
        <w:rPr>
          <w:i/>
          <w:sz w:val="28"/>
          <w:szCs w:val="28"/>
        </w:rPr>
        <w:t xml:space="preserve"> к инфраструктуре, обеспечивающей их взаимодействие, устанавливаются Правительством Российской Федерации.</w:t>
      </w:r>
    </w:p>
    <w:p w:rsidR="0017533D" w:rsidRDefault="0017533D" w:rsidP="0017533D">
      <w:pPr>
        <w:autoSpaceDE w:val="0"/>
        <w:autoSpaceDN w:val="0"/>
        <w:adjustRightInd w:val="0"/>
        <w:ind w:firstLine="709"/>
        <w:jc w:val="both"/>
        <w:outlineLvl w:val="1"/>
        <w:rPr>
          <w:sz w:val="28"/>
          <w:szCs w:val="28"/>
        </w:rPr>
      </w:pPr>
      <w:r w:rsidRPr="006A2325">
        <w:rPr>
          <w:i/>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533D" w:rsidRPr="00A57A98" w:rsidRDefault="0017533D" w:rsidP="0017533D">
      <w:pPr>
        <w:autoSpaceDE w:val="0"/>
        <w:autoSpaceDN w:val="0"/>
        <w:adjustRightInd w:val="0"/>
        <w:ind w:firstLine="709"/>
        <w:jc w:val="both"/>
        <w:outlineLvl w:val="1"/>
        <w:rPr>
          <w:i/>
          <w:sz w:val="28"/>
          <w:szCs w:val="28"/>
        </w:rPr>
      </w:pPr>
      <w:r>
        <w:rPr>
          <w:i/>
          <w:sz w:val="28"/>
          <w:szCs w:val="28"/>
        </w:rPr>
        <w:t>*.4.</w:t>
      </w:r>
      <w:r w:rsidRPr="00A57A98">
        <w:rPr>
          <w:i/>
          <w:sz w:val="28"/>
          <w:szCs w:val="28"/>
        </w:rPr>
        <w:t xml:space="preserve"> Единый портал муниципальных услуг обеспечивает:</w:t>
      </w:r>
    </w:p>
    <w:p w:rsidR="0017533D" w:rsidRPr="00A57A98" w:rsidRDefault="0017533D" w:rsidP="0017533D">
      <w:pPr>
        <w:autoSpaceDE w:val="0"/>
        <w:autoSpaceDN w:val="0"/>
        <w:adjustRightInd w:val="0"/>
        <w:ind w:firstLine="709"/>
        <w:jc w:val="both"/>
        <w:outlineLvl w:val="1"/>
        <w:rPr>
          <w:i/>
          <w:sz w:val="28"/>
          <w:szCs w:val="28"/>
        </w:rPr>
      </w:pPr>
      <w:r w:rsidRPr="00A57A98">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7533D" w:rsidRPr="00A57A98" w:rsidRDefault="0017533D" w:rsidP="0017533D">
      <w:pPr>
        <w:autoSpaceDE w:val="0"/>
        <w:autoSpaceDN w:val="0"/>
        <w:adjustRightInd w:val="0"/>
        <w:ind w:firstLine="709"/>
        <w:jc w:val="both"/>
        <w:outlineLvl w:val="1"/>
        <w:rPr>
          <w:i/>
          <w:sz w:val="28"/>
          <w:szCs w:val="28"/>
        </w:rPr>
      </w:pPr>
      <w:r w:rsidRPr="00A57A98">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7533D" w:rsidRPr="0074121C" w:rsidRDefault="0017533D" w:rsidP="0017533D">
      <w:pPr>
        <w:autoSpaceDE w:val="0"/>
        <w:autoSpaceDN w:val="0"/>
        <w:adjustRightInd w:val="0"/>
        <w:ind w:firstLine="709"/>
        <w:jc w:val="both"/>
        <w:outlineLvl w:val="1"/>
        <w:rPr>
          <w:i/>
          <w:sz w:val="28"/>
          <w:szCs w:val="28"/>
        </w:rPr>
      </w:pPr>
      <w:proofErr w:type="gramStart"/>
      <w:r w:rsidRPr="0074121C">
        <w:rPr>
          <w:i/>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w:t>
      </w:r>
      <w:r w:rsidRPr="0074121C">
        <w:rPr>
          <w:i/>
          <w:sz w:val="28"/>
          <w:szCs w:val="28"/>
        </w:rPr>
        <w:lastRenderedPageBreak/>
        <w:t>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74121C">
        <w:rPr>
          <w:i/>
          <w:sz w:val="28"/>
          <w:szCs w:val="28"/>
        </w:rPr>
        <w:t xml:space="preserve"> предоставления государственных и муниципальных услуг»;</w:t>
      </w:r>
    </w:p>
    <w:p w:rsidR="0017533D" w:rsidRDefault="0017533D" w:rsidP="0017533D">
      <w:pPr>
        <w:autoSpaceDE w:val="0"/>
        <w:autoSpaceDN w:val="0"/>
        <w:adjustRightInd w:val="0"/>
        <w:ind w:firstLine="709"/>
        <w:jc w:val="both"/>
        <w:outlineLvl w:val="1"/>
        <w:rPr>
          <w:i/>
          <w:sz w:val="28"/>
          <w:szCs w:val="28"/>
        </w:rPr>
      </w:pPr>
      <w:r w:rsidRPr="0074121C">
        <w:rPr>
          <w:i/>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17533D" w:rsidRPr="00A57A98" w:rsidRDefault="0017533D" w:rsidP="0017533D">
      <w:pPr>
        <w:autoSpaceDE w:val="0"/>
        <w:autoSpaceDN w:val="0"/>
        <w:adjustRightInd w:val="0"/>
        <w:ind w:firstLine="709"/>
        <w:jc w:val="both"/>
        <w:outlineLvl w:val="1"/>
        <w:rPr>
          <w:sz w:val="28"/>
          <w:szCs w:val="28"/>
        </w:rPr>
      </w:pPr>
      <w:r w:rsidRPr="00A57A98">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7533D" w:rsidRDefault="0017533D" w:rsidP="0017533D">
      <w:pPr>
        <w:autoSpaceDE w:val="0"/>
        <w:autoSpaceDN w:val="0"/>
        <w:adjustRightInd w:val="0"/>
        <w:ind w:firstLine="709"/>
        <w:jc w:val="both"/>
        <w:outlineLvl w:val="1"/>
        <w:rPr>
          <w:sz w:val="28"/>
          <w:szCs w:val="28"/>
        </w:rPr>
      </w:pPr>
    </w:p>
    <w:p w:rsidR="0017533D" w:rsidRDefault="0017533D" w:rsidP="0017533D">
      <w:pPr>
        <w:autoSpaceDE w:val="0"/>
        <w:autoSpaceDN w:val="0"/>
        <w:adjustRightInd w:val="0"/>
        <w:ind w:firstLine="709"/>
        <w:jc w:val="both"/>
        <w:outlineLvl w:val="1"/>
        <w:rPr>
          <w:sz w:val="28"/>
          <w:szCs w:val="28"/>
        </w:rPr>
      </w:pPr>
    </w:p>
    <w:p w:rsidR="0017533D" w:rsidRDefault="0017533D" w:rsidP="0017533D">
      <w:pPr>
        <w:autoSpaceDE w:val="0"/>
        <w:autoSpaceDN w:val="0"/>
        <w:adjustRightInd w:val="0"/>
        <w:ind w:firstLine="709"/>
        <w:jc w:val="both"/>
        <w:outlineLvl w:val="1"/>
        <w:rPr>
          <w:sz w:val="28"/>
          <w:szCs w:val="28"/>
        </w:rPr>
      </w:pPr>
    </w:p>
    <w:p w:rsidR="0017533D" w:rsidRDefault="0017533D" w:rsidP="0017533D">
      <w:pPr>
        <w:ind w:firstLine="709"/>
      </w:pPr>
    </w:p>
    <w:p w:rsidR="0017533D" w:rsidRDefault="0017533D" w:rsidP="0017533D">
      <w:pPr>
        <w:pStyle w:val="a5"/>
        <w:rPr>
          <w:color w:val="000000"/>
          <w:sz w:val="27"/>
          <w:szCs w:val="27"/>
        </w:rPr>
      </w:pPr>
    </w:p>
    <w:sectPr w:rsidR="0017533D" w:rsidSect="00F50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282D"/>
    <w:multiLevelType w:val="hybridMultilevel"/>
    <w:tmpl w:val="158E34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23607"/>
    <w:rsid w:val="00097ADB"/>
    <w:rsid w:val="0017533D"/>
    <w:rsid w:val="001F1AFB"/>
    <w:rsid w:val="002C5A05"/>
    <w:rsid w:val="002E70C4"/>
    <w:rsid w:val="00344498"/>
    <w:rsid w:val="00350B55"/>
    <w:rsid w:val="00410FD4"/>
    <w:rsid w:val="00480EDF"/>
    <w:rsid w:val="004D7BB5"/>
    <w:rsid w:val="00637744"/>
    <w:rsid w:val="00716D83"/>
    <w:rsid w:val="007B3A03"/>
    <w:rsid w:val="008419CE"/>
    <w:rsid w:val="00884C6B"/>
    <w:rsid w:val="00A371AC"/>
    <w:rsid w:val="00A414B6"/>
    <w:rsid w:val="00AA5B88"/>
    <w:rsid w:val="00B6552E"/>
    <w:rsid w:val="00B924C4"/>
    <w:rsid w:val="00D12A7A"/>
    <w:rsid w:val="00E23607"/>
    <w:rsid w:val="00EB71FA"/>
    <w:rsid w:val="00F50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607"/>
    <w:pPr>
      <w:spacing w:after="0" w:line="240" w:lineRule="auto"/>
    </w:pPr>
    <w:rPr>
      <w:rFonts w:eastAsiaTheme="minorHAnsi"/>
      <w:lang w:eastAsia="en-US"/>
    </w:rPr>
  </w:style>
  <w:style w:type="character" w:customStyle="1" w:styleId="a4">
    <w:name w:val="Без интервала Знак"/>
    <w:basedOn w:val="a0"/>
    <w:link w:val="a3"/>
    <w:uiPriority w:val="1"/>
    <w:locked/>
    <w:rsid w:val="00E23607"/>
    <w:rPr>
      <w:rFonts w:eastAsiaTheme="minorHAnsi"/>
      <w:lang w:eastAsia="en-US"/>
    </w:rPr>
  </w:style>
  <w:style w:type="paragraph" w:styleId="a5">
    <w:name w:val="Normal (Web)"/>
    <w:basedOn w:val="a"/>
    <w:unhideWhenUsed/>
    <w:rsid w:val="00E236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236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3607"/>
    <w:rPr>
      <w:rFonts w:ascii="Tahoma" w:hAnsi="Tahoma" w:cs="Tahoma"/>
      <w:sz w:val="16"/>
      <w:szCs w:val="16"/>
    </w:rPr>
  </w:style>
  <w:style w:type="character" w:customStyle="1" w:styleId="FontStyle14">
    <w:name w:val="Font Style14"/>
    <w:basedOn w:val="a0"/>
    <w:uiPriority w:val="99"/>
    <w:rsid w:val="00637744"/>
    <w:rPr>
      <w:rFonts w:ascii="Times New Roman" w:hAnsi="Times New Roman" w:cs="Times New Roman" w:hint="default"/>
      <w:sz w:val="26"/>
      <w:szCs w:val="26"/>
    </w:rPr>
  </w:style>
  <w:style w:type="paragraph" w:customStyle="1" w:styleId="ConsPlusNormal">
    <w:name w:val="ConsPlusNormal"/>
    <w:link w:val="ConsPlusNormal0"/>
    <w:rsid w:val="0017533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7533D"/>
    <w:pPr>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1753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17533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hyperlink" Target="consultantplus://offline/ref=D845705F5C9EE4330293E3EA1A5DF16F64114DBA06341B1CA3EA13C592BCAB2C3F126112E13B19BAC0Z4I" TargetMode="Externa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ref=D845705F5C9EE4330293E3EA1A5DF16F64114DBA06341B1CA3EA13C592BCAB2C3F126117CEZ2I" TargetMode="External"/><Relationship Id="rId5" Type="http://schemas.openxmlformats.org/officeDocument/2006/relationships/image" Target="media/image1.emf"/><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main?base=LAW;n=115048;fld=134;dst=100022"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hyperlink" Target="consultantplus://offline/ref=9AA6AC28E856444F14E6E348587CA7F5112B234ABDCA1FB859692010B2B616AF0290BF877A490077N8h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2020-12-09T06:05:00Z</cp:lastPrinted>
  <dcterms:created xsi:type="dcterms:W3CDTF">2020-08-10T03:45:00Z</dcterms:created>
  <dcterms:modified xsi:type="dcterms:W3CDTF">2020-12-10T09:28:00Z</dcterms:modified>
</cp:coreProperties>
</file>